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63F9" w14:textId="77777777" w:rsidR="00D82F60" w:rsidRPr="00D82F60" w:rsidRDefault="00D82F60" w:rsidP="004A19BC">
      <w:pPr>
        <w:spacing w:after="60"/>
        <w:jc w:val="center"/>
        <w:rPr>
          <w:rFonts w:asciiTheme="majorHAnsi" w:hAnsiTheme="majorHAnsi" w:cstheme="majorHAnsi"/>
          <w:b/>
          <w:sz w:val="16"/>
          <w:szCs w:val="16"/>
          <w:u w:val="single"/>
        </w:rPr>
      </w:pPr>
    </w:p>
    <w:p w14:paraId="20A14295" w14:textId="77777777" w:rsidR="004A6F5C" w:rsidRPr="004A6F5C" w:rsidRDefault="004A6F5C" w:rsidP="004A6F5C">
      <w:pPr>
        <w:spacing w:after="6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A6F5C">
        <w:rPr>
          <w:rFonts w:asciiTheme="minorHAnsi" w:hAnsiTheme="minorHAnsi" w:cstheme="minorHAnsi"/>
          <w:b/>
          <w:sz w:val="28"/>
          <w:szCs w:val="28"/>
          <w:u w:val="single"/>
        </w:rPr>
        <w:t>Instructions</w:t>
      </w:r>
    </w:p>
    <w:p w14:paraId="65841695" w14:textId="77777777" w:rsidR="004A6F5C" w:rsidRPr="002E7954" w:rsidRDefault="004A6F5C" w:rsidP="004A6F5C">
      <w:pPr>
        <w:spacing w:before="240" w:after="60"/>
        <w:rPr>
          <w:rFonts w:asciiTheme="majorHAnsi" w:hAnsiTheme="majorHAnsi" w:cstheme="majorHAnsi"/>
          <w:bCs/>
        </w:rPr>
      </w:pPr>
      <w:r w:rsidRPr="00325A89">
        <w:rPr>
          <w:rFonts w:asciiTheme="majorHAnsi" w:hAnsiTheme="majorHAnsi" w:cstheme="majorHAnsi"/>
          <w:bCs/>
        </w:rPr>
        <w:t>Please complete the Sublocad</w:t>
      </w:r>
      <w:r>
        <w:rPr>
          <w:rFonts w:asciiTheme="majorHAnsi" w:hAnsiTheme="majorHAnsi" w:cstheme="majorHAnsi"/>
          <w:bCs/>
        </w:rPr>
        <w:t>e®</w:t>
      </w:r>
      <w:r w:rsidRPr="00325A89">
        <w:rPr>
          <w:rFonts w:asciiTheme="majorHAnsi" w:hAnsiTheme="majorHAnsi" w:cstheme="majorHAnsi"/>
          <w:bCs/>
        </w:rPr>
        <w:t xml:space="preserve"> Destruction Inventory Form for all Sublocade Kits you would like to destroy</w:t>
      </w:r>
    </w:p>
    <w:p w14:paraId="176344C6" w14:textId="77777777" w:rsidR="004A6F5C" w:rsidRPr="004A6F5C" w:rsidRDefault="004A6F5C" w:rsidP="004A6F5C">
      <w:pPr>
        <w:pStyle w:val="ListParagraph"/>
        <w:numPr>
          <w:ilvl w:val="0"/>
          <w:numId w:val="3"/>
        </w:numPr>
        <w:spacing w:before="240"/>
        <w:rPr>
          <w:rFonts w:asciiTheme="majorHAnsi" w:hAnsiTheme="majorHAnsi" w:cstheme="majorHAnsi"/>
          <w:sz w:val="22"/>
          <w:szCs w:val="22"/>
        </w:rPr>
      </w:pPr>
      <w:r w:rsidRPr="004A6F5C">
        <w:rPr>
          <w:rFonts w:asciiTheme="majorHAnsi" w:hAnsiTheme="majorHAnsi" w:cstheme="majorHAnsi"/>
          <w:b/>
          <w:sz w:val="22"/>
          <w:szCs w:val="22"/>
          <w:u w:val="single"/>
        </w:rPr>
        <w:t>Customer Information:</w:t>
      </w:r>
      <w:r w:rsidRPr="004A6F5C">
        <w:rPr>
          <w:rFonts w:asciiTheme="majorHAnsi" w:hAnsiTheme="majorHAnsi" w:cstheme="majorHAnsi"/>
          <w:bCs/>
          <w:sz w:val="22"/>
          <w:szCs w:val="22"/>
        </w:rPr>
        <w:t xml:space="preserve">  </w:t>
      </w:r>
      <w:r w:rsidRPr="004A6F5C">
        <w:rPr>
          <w:rFonts w:asciiTheme="majorHAnsi" w:hAnsiTheme="majorHAnsi" w:cstheme="majorHAnsi"/>
          <w:sz w:val="22"/>
          <w:szCs w:val="22"/>
        </w:rPr>
        <w:t>Fields must match the DEA Registration Certificate</w:t>
      </w:r>
    </w:p>
    <w:p w14:paraId="56520FF5" w14:textId="77777777" w:rsidR="004A6F5C" w:rsidRPr="004A6F5C" w:rsidRDefault="004A6F5C" w:rsidP="004A6F5C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253B1467" w14:textId="77777777" w:rsidR="004A6F5C" w:rsidRPr="004A6F5C" w:rsidRDefault="004A6F5C" w:rsidP="004A6F5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4A6F5C">
        <w:rPr>
          <w:rFonts w:asciiTheme="majorHAnsi" w:hAnsiTheme="majorHAnsi" w:cstheme="majorHAnsi"/>
          <w:b/>
          <w:sz w:val="22"/>
          <w:szCs w:val="22"/>
          <w:u w:val="single"/>
        </w:rPr>
        <w:t>Package Size:</w:t>
      </w:r>
      <w:r w:rsidRPr="004A6F5C">
        <w:rPr>
          <w:rFonts w:asciiTheme="majorHAnsi" w:hAnsiTheme="majorHAnsi" w:cstheme="majorHAnsi"/>
          <w:bCs/>
          <w:sz w:val="22"/>
          <w:szCs w:val="22"/>
        </w:rPr>
        <w:t xml:space="preserve">  The</w:t>
      </w:r>
      <w:r w:rsidRPr="004A6F5C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measurement in milliliters of one full, unopened syringe.  Sublocade is available in a 0.5ml or 1.5ml prefilled syringe</w:t>
      </w:r>
    </w:p>
    <w:p w14:paraId="668A8A8F" w14:textId="77777777" w:rsidR="004A6F5C" w:rsidRPr="004A6F5C" w:rsidRDefault="004A6F5C" w:rsidP="004A6F5C">
      <w:pPr>
        <w:rPr>
          <w:rFonts w:asciiTheme="majorHAnsi" w:hAnsiTheme="majorHAnsi" w:cstheme="majorHAnsi"/>
          <w:sz w:val="22"/>
          <w:szCs w:val="22"/>
        </w:rPr>
      </w:pPr>
    </w:p>
    <w:p w14:paraId="6BF2734D" w14:textId="77777777" w:rsidR="004A6F5C" w:rsidRPr="004A6F5C" w:rsidRDefault="004A6F5C" w:rsidP="004A6F5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4A6F5C">
        <w:rPr>
          <w:rFonts w:asciiTheme="majorHAnsi" w:hAnsiTheme="majorHAnsi" w:cstheme="majorHAnsi"/>
          <w:b/>
          <w:bCs/>
          <w:sz w:val="22"/>
          <w:szCs w:val="22"/>
          <w:u w:val="single"/>
          <w:shd w:val="clear" w:color="auto" w:fill="FFFFFF"/>
        </w:rPr>
        <w:t>Lot Number:</w:t>
      </w:r>
      <w:r w:rsidRPr="004A6F5C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 The lot number can be found on the prefilled syringe. Check each syringe if you are destroying more than one as lot numbers may vary.  List each lot number on a separate line </w:t>
      </w:r>
    </w:p>
    <w:p w14:paraId="4F3E4BA1" w14:textId="77777777" w:rsidR="004A6F5C" w:rsidRPr="004A6F5C" w:rsidRDefault="004A6F5C" w:rsidP="004A6F5C">
      <w:pPr>
        <w:rPr>
          <w:rFonts w:asciiTheme="majorHAnsi" w:hAnsiTheme="majorHAnsi" w:cstheme="majorHAnsi"/>
          <w:sz w:val="22"/>
          <w:szCs w:val="22"/>
        </w:rPr>
      </w:pPr>
    </w:p>
    <w:p w14:paraId="23E846AB" w14:textId="77777777" w:rsidR="004A6F5C" w:rsidRPr="004A6F5C" w:rsidRDefault="004A6F5C" w:rsidP="004A6F5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4A6F5C">
        <w:rPr>
          <w:rFonts w:asciiTheme="majorHAnsi" w:hAnsiTheme="majorHAnsi" w:cstheme="majorHAnsi"/>
          <w:b/>
          <w:sz w:val="22"/>
          <w:szCs w:val="22"/>
          <w:u w:val="single"/>
        </w:rPr>
        <w:t>Quantity of Packages:</w:t>
      </w:r>
      <w:r w:rsidRPr="004A6F5C">
        <w:rPr>
          <w:rFonts w:asciiTheme="majorHAnsi" w:hAnsiTheme="majorHAnsi" w:cstheme="majorHAnsi"/>
          <w:bCs/>
          <w:sz w:val="22"/>
          <w:szCs w:val="22"/>
        </w:rPr>
        <w:t xml:space="preserve">  The number of syringes at the same package size with the same lot number</w:t>
      </w:r>
    </w:p>
    <w:p w14:paraId="20EBC62B" w14:textId="77777777" w:rsidR="004A6F5C" w:rsidRPr="004A6F5C" w:rsidRDefault="004A6F5C" w:rsidP="004A6F5C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101E345E" w14:textId="77777777" w:rsidR="004A6F5C" w:rsidRPr="004A6F5C" w:rsidRDefault="004A6F5C" w:rsidP="004A6F5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4A6F5C">
        <w:rPr>
          <w:rFonts w:asciiTheme="majorHAnsi" w:hAnsiTheme="majorHAnsi" w:cstheme="majorHAnsi"/>
          <w:b/>
          <w:sz w:val="22"/>
          <w:szCs w:val="22"/>
          <w:u w:val="single"/>
        </w:rPr>
        <w:t>Description:</w:t>
      </w:r>
      <w:r w:rsidRPr="004A6F5C">
        <w:rPr>
          <w:rFonts w:asciiTheme="majorHAnsi" w:hAnsiTheme="majorHAnsi" w:cstheme="majorHAnsi"/>
          <w:bCs/>
          <w:sz w:val="22"/>
          <w:szCs w:val="22"/>
        </w:rPr>
        <w:t xml:space="preserve">  The drug name including the drug form (Sublocade solution)</w:t>
      </w:r>
    </w:p>
    <w:p w14:paraId="71CBBE55" w14:textId="77777777" w:rsidR="004A6F5C" w:rsidRPr="004A6F5C" w:rsidRDefault="004A6F5C" w:rsidP="004A6F5C">
      <w:pPr>
        <w:rPr>
          <w:rFonts w:asciiTheme="majorHAnsi" w:hAnsiTheme="majorHAnsi" w:cstheme="majorHAnsi"/>
          <w:sz w:val="22"/>
          <w:szCs w:val="22"/>
        </w:rPr>
      </w:pPr>
    </w:p>
    <w:p w14:paraId="3051A7F5" w14:textId="77777777" w:rsidR="004A6F5C" w:rsidRPr="004A6F5C" w:rsidRDefault="004A6F5C" w:rsidP="004A6F5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4A6F5C">
        <w:rPr>
          <w:rFonts w:asciiTheme="majorHAnsi" w:hAnsiTheme="majorHAnsi" w:cstheme="majorHAnsi"/>
          <w:b/>
          <w:sz w:val="22"/>
          <w:szCs w:val="22"/>
          <w:u w:val="single"/>
        </w:rPr>
        <w:t>Strength:</w:t>
      </w:r>
      <w:r w:rsidRPr="004A6F5C">
        <w:rPr>
          <w:rFonts w:asciiTheme="majorHAnsi" w:hAnsiTheme="majorHAnsi" w:cstheme="majorHAnsi"/>
          <w:bCs/>
          <w:sz w:val="22"/>
          <w:szCs w:val="22"/>
        </w:rPr>
        <w:t xml:space="preserve">  The strength of the drug in milligrams.  Sublocade is available in 100mg/0.5ml or 300mg/1.5ml</w:t>
      </w:r>
    </w:p>
    <w:p w14:paraId="47A53D31" w14:textId="77777777" w:rsidR="004A6F5C" w:rsidRPr="004A6F5C" w:rsidRDefault="004A6F5C" w:rsidP="004A6F5C">
      <w:pPr>
        <w:rPr>
          <w:rFonts w:asciiTheme="majorHAnsi" w:hAnsiTheme="majorHAnsi" w:cstheme="majorHAnsi"/>
          <w:sz w:val="22"/>
          <w:szCs w:val="22"/>
        </w:rPr>
      </w:pPr>
    </w:p>
    <w:p w14:paraId="29295CD0" w14:textId="77777777" w:rsidR="004A6F5C" w:rsidRPr="004A6F5C" w:rsidRDefault="004A6F5C" w:rsidP="004A6F5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4A6F5C">
        <w:rPr>
          <w:rFonts w:asciiTheme="majorHAnsi" w:hAnsiTheme="majorHAnsi" w:cstheme="majorHAnsi"/>
          <w:b/>
          <w:sz w:val="22"/>
          <w:szCs w:val="22"/>
          <w:u w:val="single"/>
        </w:rPr>
        <w:t>NDC:</w:t>
      </w:r>
      <w:r w:rsidRPr="004A6F5C">
        <w:rPr>
          <w:rFonts w:asciiTheme="majorHAnsi" w:hAnsiTheme="majorHAnsi" w:cstheme="majorHAnsi"/>
          <w:bCs/>
          <w:sz w:val="22"/>
          <w:szCs w:val="22"/>
        </w:rPr>
        <w:t xml:space="preserve">  The National Drug Code is a 3-segment, </w:t>
      </w:r>
      <w:proofErr w:type="gramStart"/>
      <w:r w:rsidRPr="004A6F5C">
        <w:rPr>
          <w:rFonts w:asciiTheme="majorHAnsi" w:hAnsiTheme="majorHAnsi" w:cstheme="majorHAnsi"/>
          <w:bCs/>
          <w:sz w:val="22"/>
          <w:szCs w:val="22"/>
        </w:rPr>
        <w:t>10 or 11 digit</w:t>
      </w:r>
      <w:proofErr w:type="gramEnd"/>
      <w:r w:rsidRPr="004A6F5C">
        <w:rPr>
          <w:rFonts w:asciiTheme="majorHAnsi" w:hAnsiTheme="majorHAnsi" w:cstheme="majorHAnsi"/>
          <w:bCs/>
          <w:sz w:val="22"/>
          <w:szCs w:val="22"/>
        </w:rPr>
        <w:t xml:space="preserve"> number on the front of the drug label</w:t>
      </w:r>
    </w:p>
    <w:p w14:paraId="32DA7380" w14:textId="77777777" w:rsidR="004A6F5C" w:rsidRDefault="004A6F5C" w:rsidP="004A6F5C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018DCA79" w14:textId="77777777" w:rsidR="004A6F5C" w:rsidRPr="004A6F5C" w:rsidRDefault="004A6F5C" w:rsidP="004A6F5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A6F5C">
        <w:rPr>
          <w:rFonts w:asciiTheme="minorHAnsi" w:hAnsiTheme="minorHAnsi" w:cstheme="minorHAnsi"/>
          <w:b/>
          <w:sz w:val="28"/>
          <w:szCs w:val="28"/>
        </w:rPr>
        <w:t>Example</w:t>
      </w:r>
    </w:p>
    <w:tbl>
      <w:tblPr>
        <w:tblW w:w="107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9"/>
        <w:gridCol w:w="2266"/>
        <w:gridCol w:w="720"/>
        <w:gridCol w:w="3607"/>
        <w:gridCol w:w="1299"/>
        <w:gridCol w:w="1931"/>
      </w:tblGrid>
      <w:tr w:rsidR="004A6F5C" w:rsidRPr="009741C0" w14:paraId="3F33D813" w14:textId="77777777" w:rsidTr="00281558">
        <w:trPr>
          <w:trHeight w:val="422"/>
          <w:jc w:val="center"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379D36AF" w14:textId="77777777" w:rsidR="004A6F5C" w:rsidRPr="002D2DF1" w:rsidRDefault="004A6F5C" w:rsidP="00281558">
            <w:pPr>
              <w:spacing w:before="80" w:after="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Package Size</w:t>
            </w:r>
          </w:p>
        </w:tc>
        <w:tc>
          <w:tcPr>
            <w:tcW w:w="2266" w:type="dxa"/>
            <w:shd w:val="clear" w:color="auto" w:fill="BFBFBF" w:themeFill="background1" w:themeFillShade="BF"/>
            <w:vAlign w:val="center"/>
          </w:tcPr>
          <w:p w14:paraId="2547B04B" w14:textId="77777777" w:rsidR="004A6F5C" w:rsidRPr="002D2DF1" w:rsidRDefault="004A6F5C" w:rsidP="00281558">
            <w:pPr>
              <w:spacing w:before="80" w:after="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Lot Number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4A42EE95" w14:textId="77777777" w:rsidR="004A6F5C" w:rsidRPr="002D2DF1" w:rsidRDefault="004A6F5C" w:rsidP="00281558">
            <w:pPr>
              <w:spacing w:before="80" w:after="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D2DF1">
              <w:rPr>
                <w:rFonts w:asciiTheme="majorHAnsi" w:hAnsiTheme="majorHAnsi" w:cstheme="majorHAnsi"/>
                <w:b/>
                <w:sz w:val="18"/>
                <w:szCs w:val="18"/>
              </w:rPr>
              <w:t>Qty. of Pkgs.</w:t>
            </w:r>
          </w:p>
        </w:tc>
        <w:tc>
          <w:tcPr>
            <w:tcW w:w="3607" w:type="dxa"/>
            <w:shd w:val="clear" w:color="auto" w:fill="BFBFBF" w:themeFill="background1" w:themeFillShade="BF"/>
            <w:vAlign w:val="center"/>
          </w:tcPr>
          <w:p w14:paraId="04C7B2F5" w14:textId="77777777" w:rsidR="004A6F5C" w:rsidRPr="002D2DF1" w:rsidRDefault="004A6F5C" w:rsidP="00281558">
            <w:pPr>
              <w:spacing w:before="80" w:after="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D2DF1">
              <w:rPr>
                <w:rFonts w:asciiTheme="majorHAnsi" w:hAnsiTheme="majorHAnsi" w:cstheme="majorHAnsi"/>
                <w:b/>
                <w:sz w:val="18"/>
                <w:szCs w:val="18"/>
              </w:rPr>
              <w:t>Description (include dosage form)</w:t>
            </w:r>
          </w:p>
        </w:tc>
        <w:tc>
          <w:tcPr>
            <w:tcW w:w="1299" w:type="dxa"/>
            <w:shd w:val="clear" w:color="auto" w:fill="BFBFBF" w:themeFill="background1" w:themeFillShade="BF"/>
            <w:vAlign w:val="center"/>
          </w:tcPr>
          <w:p w14:paraId="7C2918E6" w14:textId="77777777" w:rsidR="004A6F5C" w:rsidRPr="002D2DF1" w:rsidRDefault="004A6F5C" w:rsidP="00281558">
            <w:pPr>
              <w:spacing w:before="80" w:after="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D2DF1">
              <w:rPr>
                <w:rFonts w:asciiTheme="majorHAnsi" w:hAnsiTheme="majorHAnsi" w:cstheme="majorHAnsi"/>
                <w:b/>
                <w:sz w:val="18"/>
                <w:szCs w:val="18"/>
              </w:rPr>
              <w:t>Strength</w:t>
            </w:r>
          </w:p>
        </w:tc>
        <w:tc>
          <w:tcPr>
            <w:tcW w:w="1931" w:type="dxa"/>
            <w:shd w:val="clear" w:color="auto" w:fill="BFBFBF" w:themeFill="background1" w:themeFillShade="BF"/>
            <w:vAlign w:val="center"/>
          </w:tcPr>
          <w:p w14:paraId="4FAD1CB9" w14:textId="28A35ED4" w:rsidR="004A6F5C" w:rsidRPr="002D2DF1" w:rsidRDefault="004A6F5C" w:rsidP="00281558">
            <w:pPr>
              <w:spacing w:before="80" w:after="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D2D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NDC              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 </w:t>
            </w:r>
            <w:r w:rsidRPr="002D2D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(National Drug Code)</w:t>
            </w:r>
          </w:p>
        </w:tc>
      </w:tr>
      <w:tr w:rsidR="004A6F5C" w:rsidRPr="009741C0" w14:paraId="619729B4" w14:textId="77777777" w:rsidTr="00281558">
        <w:trPr>
          <w:jc w:val="center"/>
        </w:trPr>
        <w:tc>
          <w:tcPr>
            <w:tcW w:w="959" w:type="dxa"/>
            <w:vAlign w:val="bottom"/>
          </w:tcPr>
          <w:p w14:paraId="42F515D6" w14:textId="77777777" w:rsidR="004A6F5C" w:rsidRPr="00B0544D" w:rsidRDefault="004A6F5C" w:rsidP="00281558">
            <w:pPr>
              <w:spacing w:beforeLines="40" w:before="96" w:afterLines="20" w:after="4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0.5ml</w:t>
            </w:r>
          </w:p>
        </w:tc>
        <w:tc>
          <w:tcPr>
            <w:tcW w:w="2266" w:type="dxa"/>
            <w:vAlign w:val="bottom"/>
          </w:tcPr>
          <w:p w14:paraId="4F5390C7" w14:textId="453D5842" w:rsidR="004A6F5C" w:rsidRPr="00B0544D" w:rsidRDefault="00AA3819" w:rsidP="00281558">
            <w:pPr>
              <w:spacing w:beforeLines="40" w:before="96" w:afterLines="20" w:after="4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5F3972">
              <w:rPr>
                <w:rFonts w:asciiTheme="majorHAnsi" w:hAnsiTheme="majorHAnsi" w:cstheme="majorHAnsi"/>
                <w:sz w:val="20"/>
                <w:szCs w:val="20"/>
              </w:rPr>
              <w:t>000111</w:t>
            </w:r>
            <w:r w:rsidR="00180366">
              <w:rPr>
                <w:rFonts w:asciiTheme="majorHAnsi" w:hAnsiTheme="majorHAnsi" w:cstheme="majorHAnsi"/>
                <w:sz w:val="20"/>
                <w:szCs w:val="20"/>
              </w:rPr>
              <w:t>US</w:t>
            </w:r>
          </w:p>
        </w:tc>
        <w:tc>
          <w:tcPr>
            <w:tcW w:w="720" w:type="dxa"/>
          </w:tcPr>
          <w:p w14:paraId="53E5FA8F" w14:textId="77777777" w:rsidR="004A6F5C" w:rsidRPr="00B0544D" w:rsidRDefault="004A6F5C" w:rsidP="00281558">
            <w:pPr>
              <w:spacing w:beforeLines="40" w:before="96" w:afterLines="20" w:after="4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607" w:type="dxa"/>
            <w:vAlign w:val="bottom"/>
          </w:tcPr>
          <w:p w14:paraId="38CA18BD" w14:textId="77777777" w:rsidR="004A6F5C" w:rsidRPr="00B0544D" w:rsidRDefault="004A6F5C" w:rsidP="00281558">
            <w:pPr>
              <w:spacing w:beforeLines="40" w:before="96" w:afterLines="20" w:after="4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Sublocade Solution</w:t>
            </w:r>
          </w:p>
        </w:tc>
        <w:tc>
          <w:tcPr>
            <w:tcW w:w="1299" w:type="dxa"/>
            <w:vAlign w:val="bottom"/>
          </w:tcPr>
          <w:p w14:paraId="3C23EDDE" w14:textId="1B2415EC" w:rsidR="004A6F5C" w:rsidRPr="00B0544D" w:rsidRDefault="00AA3819" w:rsidP="00281558">
            <w:pPr>
              <w:spacing w:beforeLines="40" w:before="96" w:afterLines="20" w:after="4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100mg</w:t>
            </w:r>
          </w:p>
        </w:tc>
        <w:tc>
          <w:tcPr>
            <w:tcW w:w="1931" w:type="dxa"/>
            <w:vAlign w:val="bottom"/>
          </w:tcPr>
          <w:p w14:paraId="49692401" w14:textId="77777777" w:rsidR="004A6F5C" w:rsidRPr="00B0544D" w:rsidRDefault="004A6F5C" w:rsidP="00281558">
            <w:pPr>
              <w:spacing w:beforeLines="40" w:before="96" w:afterLines="20" w:after="4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12496-0100-01</w:t>
            </w:r>
          </w:p>
        </w:tc>
      </w:tr>
      <w:tr w:rsidR="004A6F5C" w:rsidRPr="009741C0" w14:paraId="0F23BE9B" w14:textId="77777777" w:rsidTr="00281558">
        <w:trPr>
          <w:jc w:val="center"/>
        </w:trPr>
        <w:tc>
          <w:tcPr>
            <w:tcW w:w="959" w:type="dxa"/>
            <w:tcBorders>
              <w:bottom w:val="single" w:sz="6" w:space="0" w:color="auto"/>
            </w:tcBorders>
            <w:vAlign w:val="bottom"/>
          </w:tcPr>
          <w:p w14:paraId="7F27DB71" w14:textId="77777777" w:rsidR="004A6F5C" w:rsidRPr="006142C3" w:rsidRDefault="004A6F5C" w:rsidP="00281558">
            <w:pPr>
              <w:spacing w:beforeLines="40" w:before="96" w:afterLines="20" w:after="4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0.5ml</w:t>
            </w:r>
          </w:p>
        </w:tc>
        <w:tc>
          <w:tcPr>
            <w:tcW w:w="2266" w:type="dxa"/>
            <w:tcBorders>
              <w:bottom w:val="single" w:sz="6" w:space="0" w:color="auto"/>
            </w:tcBorders>
            <w:vAlign w:val="bottom"/>
          </w:tcPr>
          <w:p w14:paraId="371A8453" w14:textId="3E2BF865" w:rsidR="004A6F5C" w:rsidRPr="006142C3" w:rsidRDefault="00180366" w:rsidP="00281558">
            <w:pPr>
              <w:spacing w:beforeLines="40" w:before="96" w:afterLines="20" w:after="4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</w:t>
            </w:r>
            <w:r w:rsidR="005F3972">
              <w:rPr>
                <w:rFonts w:asciiTheme="majorHAnsi" w:hAnsiTheme="majorHAnsi" w:cstheme="majorHAnsi"/>
                <w:sz w:val="20"/>
                <w:szCs w:val="20"/>
              </w:rPr>
              <w:t>000111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US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0F532AD0" w14:textId="77777777" w:rsidR="004A6F5C" w:rsidRPr="006142C3" w:rsidRDefault="004A6F5C" w:rsidP="00281558">
            <w:pPr>
              <w:spacing w:beforeLines="40" w:before="96" w:afterLines="20" w:after="4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142C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607" w:type="dxa"/>
            <w:tcBorders>
              <w:bottom w:val="single" w:sz="6" w:space="0" w:color="auto"/>
            </w:tcBorders>
            <w:vAlign w:val="bottom"/>
          </w:tcPr>
          <w:p w14:paraId="049E2C0F" w14:textId="77777777" w:rsidR="004A6F5C" w:rsidRPr="006142C3" w:rsidRDefault="004A6F5C" w:rsidP="00281558">
            <w:pPr>
              <w:spacing w:beforeLines="40" w:before="96" w:afterLines="20" w:after="4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Sublocade Solution</w:t>
            </w:r>
          </w:p>
        </w:tc>
        <w:tc>
          <w:tcPr>
            <w:tcW w:w="1299" w:type="dxa"/>
            <w:tcBorders>
              <w:bottom w:val="single" w:sz="6" w:space="0" w:color="auto"/>
            </w:tcBorders>
            <w:vAlign w:val="bottom"/>
          </w:tcPr>
          <w:p w14:paraId="430CDB4B" w14:textId="543E1018" w:rsidR="004A6F5C" w:rsidRPr="006142C3" w:rsidRDefault="00AA3819" w:rsidP="00281558">
            <w:pPr>
              <w:spacing w:beforeLines="40" w:before="96" w:afterLines="20" w:after="4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100mg</w:t>
            </w:r>
          </w:p>
        </w:tc>
        <w:tc>
          <w:tcPr>
            <w:tcW w:w="1931" w:type="dxa"/>
            <w:tcBorders>
              <w:bottom w:val="single" w:sz="6" w:space="0" w:color="auto"/>
            </w:tcBorders>
            <w:vAlign w:val="bottom"/>
          </w:tcPr>
          <w:p w14:paraId="5F45ADA7" w14:textId="77777777" w:rsidR="004A6F5C" w:rsidRPr="006142C3" w:rsidRDefault="004A6F5C" w:rsidP="00281558">
            <w:pPr>
              <w:spacing w:beforeLines="40" w:before="96" w:afterLines="20" w:after="4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12496-0100-01</w:t>
            </w:r>
          </w:p>
        </w:tc>
      </w:tr>
      <w:tr w:rsidR="004A6F5C" w:rsidRPr="009741C0" w14:paraId="214771EB" w14:textId="77777777" w:rsidTr="00281558">
        <w:trPr>
          <w:jc w:val="center"/>
        </w:trPr>
        <w:tc>
          <w:tcPr>
            <w:tcW w:w="959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6953F91A" w14:textId="77777777" w:rsidR="004A6F5C" w:rsidRPr="006142C3" w:rsidRDefault="004A6F5C" w:rsidP="00281558">
            <w:pPr>
              <w:spacing w:beforeLines="40" w:before="96" w:afterLines="20" w:after="4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1.5ml</w:t>
            </w:r>
          </w:p>
        </w:tc>
        <w:tc>
          <w:tcPr>
            <w:tcW w:w="2266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55884E82" w14:textId="0D0C70C9" w:rsidR="004A6F5C" w:rsidRPr="006142C3" w:rsidRDefault="00180366" w:rsidP="00281558">
            <w:pPr>
              <w:spacing w:beforeLines="40" w:before="96" w:afterLines="20" w:after="4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</w:t>
            </w:r>
            <w:r w:rsidR="006672B8">
              <w:rPr>
                <w:rFonts w:asciiTheme="majorHAnsi" w:hAnsiTheme="majorHAnsi" w:cstheme="majorHAnsi"/>
                <w:sz w:val="20"/>
                <w:szCs w:val="20"/>
              </w:rPr>
              <w:t>111</w:t>
            </w:r>
            <w:r w:rsidR="005F3972">
              <w:rPr>
                <w:rFonts w:asciiTheme="majorHAnsi" w:hAnsiTheme="majorHAnsi" w:cstheme="majorHAnsi"/>
                <w:sz w:val="20"/>
                <w:szCs w:val="20"/>
              </w:rPr>
              <w:t>333</w:t>
            </w:r>
            <w:r w:rsidR="006672B8">
              <w:rPr>
                <w:rFonts w:asciiTheme="majorHAnsi" w:hAnsiTheme="majorHAnsi" w:cstheme="majorHAnsi"/>
                <w:sz w:val="20"/>
                <w:szCs w:val="20"/>
              </w:rPr>
              <w:t>US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</w:tcPr>
          <w:p w14:paraId="6938B8ED" w14:textId="77777777" w:rsidR="004A6F5C" w:rsidRPr="006142C3" w:rsidRDefault="004A6F5C" w:rsidP="00281558">
            <w:pPr>
              <w:spacing w:beforeLines="40" w:before="96" w:afterLines="20" w:after="4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607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401B44EC" w14:textId="77777777" w:rsidR="004A6F5C" w:rsidRPr="006142C3" w:rsidRDefault="004A6F5C" w:rsidP="00281558">
            <w:pPr>
              <w:spacing w:beforeLines="40" w:before="96" w:afterLines="20" w:after="4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Sublocade Solution</w:t>
            </w:r>
          </w:p>
        </w:tc>
        <w:tc>
          <w:tcPr>
            <w:tcW w:w="1299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712FEFFE" w14:textId="3CC3830C" w:rsidR="004A6F5C" w:rsidRPr="006142C3" w:rsidRDefault="00AA3819" w:rsidP="00281558">
            <w:pPr>
              <w:spacing w:beforeLines="40" w:before="96" w:afterLines="20" w:after="4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300mg</w:t>
            </w:r>
          </w:p>
        </w:tc>
        <w:tc>
          <w:tcPr>
            <w:tcW w:w="1931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5716D071" w14:textId="77777777" w:rsidR="004A6F5C" w:rsidRPr="006142C3" w:rsidRDefault="004A6F5C" w:rsidP="00281558">
            <w:pPr>
              <w:spacing w:beforeLines="40" w:before="96" w:afterLines="20" w:after="4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12496-0300-01</w:t>
            </w:r>
          </w:p>
        </w:tc>
      </w:tr>
    </w:tbl>
    <w:p w14:paraId="4CEA094E" w14:textId="77777777" w:rsidR="004A6F5C" w:rsidRDefault="004A6F5C" w:rsidP="004A6F5C">
      <w:pPr>
        <w:spacing w:after="60"/>
        <w:rPr>
          <w:rFonts w:asciiTheme="majorHAnsi" w:hAnsiTheme="majorHAnsi" w:cstheme="majorHAnsi"/>
          <w:sz w:val="22"/>
          <w:szCs w:val="22"/>
        </w:rPr>
      </w:pPr>
    </w:p>
    <w:p w14:paraId="4973D35F" w14:textId="77777777" w:rsidR="004A6F5C" w:rsidRPr="00294FE1" w:rsidRDefault="004A6F5C" w:rsidP="004A6F5C">
      <w:pPr>
        <w:pStyle w:val="ListParagraph"/>
        <w:numPr>
          <w:ilvl w:val="0"/>
          <w:numId w:val="3"/>
        </w:numPr>
        <w:spacing w:after="60"/>
        <w:rPr>
          <w:rFonts w:asciiTheme="majorHAnsi" w:hAnsiTheme="majorHAnsi" w:cstheme="majorHAnsi"/>
          <w:bCs/>
          <w:sz w:val="22"/>
          <w:szCs w:val="22"/>
        </w:rPr>
      </w:pPr>
      <w:r w:rsidRPr="00294FE1">
        <w:rPr>
          <w:rFonts w:asciiTheme="majorHAnsi" w:hAnsiTheme="majorHAnsi" w:cstheme="majorHAnsi"/>
          <w:b/>
          <w:bCs/>
          <w:sz w:val="22"/>
          <w:szCs w:val="22"/>
          <w:u w:val="single"/>
        </w:rPr>
        <w:t>Signature, Title and Date:</w:t>
      </w:r>
      <w:r w:rsidRPr="00294FE1">
        <w:rPr>
          <w:rFonts w:asciiTheme="majorHAnsi" w:hAnsiTheme="majorHAnsi" w:cstheme="majorHAnsi"/>
          <w:sz w:val="22"/>
          <w:szCs w:val="22"/>
        </w:rPr>
        <w:t xml:space="preserve"> Sign and date the completed form in the space provided.  This form may be signed by the DEA Registrant, </w:t>
      </w:r>
      <w:r w:rsidRPr="00294FE1">
        <w:rPr>
          <w:rFonts w:asciiTheme="majorHAnsi" w:hAnsiTheme="majorHAnsi" w:cstheme="majorHAnsi"/>
          <w:i/>
          <w:iCs/>
          <w:sz w:val="22"/>
          <w:szCs w:val="22"/>
          <w:u w:val="single"/>
        </w:rPr>
        <w:t>or</w:t>
      </w:r>
      <w:r w:rsidRPr="00294FE1">
        <w:rPr>
          <w:rFonts w:asciiTheme="majorHAnsi" w:hAnsiTheme="majorHAnsi" w:cstheme="majorHAnsi"/>
          <w:sz w:val="22"/>
          <w:szCs w:val="22"/>
        </w:rPr>
        <w:t xml:space="preserve"> a staff member assigned to this task</w:t>
      </w:r>
    </w:p>
    <w:p w14:paraId="7B80BBC6" w14:textId="77777777" w:rsidR="004A6F5C" w:rsidRPr="00294FE1" w:rsidRDefault="004A6F5C" w:rsidP="004A6F5C">
      <w:pPr>
        <w:ind w:left="360"/>
        <w:rPr>
          <w:rFonts w:asciiTheme="majorHAnsi" w:hAnsiTheme="majorHAnsi" w:cstheme="majorHAnsi"/>
          <w:sz w:val="22"/>
          <w:szCs w:val="22"/>
        </w:rPr>
      </w:pPr>
    </w:p>
    <w:p w14:paraId="14B09A16" w14:textId="7498E10F" w:rsidR="004A6F5C" w:rsidRPr="00294FE1" w:rsidRDefault="004A6F5C" w:rsidP="004A6F5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294FE1">
        <w:rPr>
          <w:rFonts w:asciiTheme="majorHAnsi" w:hAnsiTheme="majorHAnsi" w:cstheme="majorHAnsi"/>
          <w:b/>
          <w:bCs/>
          <w:sz w:val="22"/>
          <w:szCs w:val="22"/>
          <w:u w:val="single"/>
        </w:rPr>
        <w:t>Submit:</w:t>
      </w:r>
      <w:r w:rsidRPr="00294FE1">
        <w:rPr>
          <w:rFonts w:asciiTheme="majorHAnsi" w:hAnsiTheme="majorHAnsi" w:cstheme="majorHAnsi"/>
          <w:sz w:val="22"/>
          <w:szCs w:val="22"/>
        </w:rPr>
        <w:t xml:space="preserve">  Email completed Sublocade Destruction Inventory Form to:</w:t>
      </w:r>
    </w:p>
    <w:p w14:paraId="5613FAE8" w14:textId="68B776B8" w:rsidR="004A6F5C" w:rsidRPr="00294FE1" w:rsidRDefault="004A6F5C" w:rsidP="004A6F5C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294FE1">
        <w:rPr>
          <w:rFonts w:asciiTheme="majorHAnsi" w:hAnsiTheme="majorHAnsi" w:cstheme="majorHAnsi"/>
          <w:bCs/>
          <w:sz w:val="22"/>
          <w:szCs w:val="22"/>
          <w:u w:val="single"/>
        </w:rPr>
        <w:t>Email:</w:t>
      </w:r>
      <w:r w:rsidRPr="00294FE1">
        <w:rPr>
          <w:rFonts w:asciiTheme="majorHAnsi" w:hAnsiTheme="majorHAnsi" w:cstheme="majorHAnsi"/>
          <w:b/>
          <w:sz w:val="22"/>
          <w:szCs w:val="22"/>
        </w:rPr>
        <w:t xml:space="preserve">  </w:t>
      </w:r>
      <w:hyperlink r:id="rId12" w:history="1">
        <w:r w:rsidR="00916946" w:rsidRPr="00ED5132">
          <w:rPr>
            <w:rStyle w:val="Hyperlink"/>
            <w:rFonts w:asciiTheme="majorHAnsi" w:hAnsiTheme="majorHAnsi" w:cstheme="majorHAnsi"/>
            <w:bCs/>
            <w:sz w:val="22"/>
            <w:szCs w:val="22"/>
          </w:rPr>
          <w:t>order@123compliant.com</w:t>
        </w:r>
      </w:hyperlink>
      <w:r w:rsidRPr="00294FE1">
        <w:rPr>
          <w:rFonts w:asciiTheme="majorHAnsi" w:hAnsiTheme="majorHAnsi" w:cstheme="majorHAnsi"/>
          <w:b/>
          <w:sz w:val="22"/>
          <w:szCs w:val="22"/>
        </w:rPr>
        <w:t xml:space="preserve">  </w:t>
      </w:r>
    </w:p>
    <w:p w14:paraId="578D89F8" w14:textId="77777777" w:rsidR="004A6F5C" w:rsidRPr="00294FE1" w:rsidRDefault="004A6F5C" w:rsidP="004A6F5C">
      <w:pPr>
        <w:rPr>
          <w:rFonts w:asciiTheme="majorHAnsi" w:hAnsiTheme="majorHAnsi" w:cstheme="majorHAnsi"/>
          <w:sz w:val="22"/>
          <w:szCs w:val="22"/>
        </w:rPr>
      </w:pPr>
    </w:p>
    <w:p w14:paraId="6BF2DA50" w14:textId="77777777" w:rsidR="004A6F5C" w:rsidRPr="00294FE1" w:rsidRDefault="004A6F5C" w:rsidP="004A6F5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94FE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294FE1">
        <w:rPr>
          <w:rFonts w:asciiTheme="majorHAnsi" w:hAnsiTheme="majorHAnsi" w:cstheme="majorHAnsi"/>
          <w:b/>
          <w:bCs/>
          <w:sz w:val="22"/>
          <w:szCs w:val="22"/>
          <w:u w:val="single"/>
        </w:rPr>
        <w:t>Ship:</w:t>
      </w:r>
      <w:r w:rsidRPr="00294FE1">
        <w:rPr>
          <w:rFonts w:asciiTheme="majorHAnsi" w:hAnsiTheme="majorHAnsi" w:cstheme="majorHAnsi"/>
          <w:sz w:val="22"/>
          <w:szCs w:val="22"/>
        </w:rPr>
        <w:t xml:space="preserve">  123CL will review your inventory form and email you a </w:t>
      </w:r>
      <w:r w:rsidRPr="00294FE1">
        <w:rPr>
          <w:rFonts w:asciiTheme="majorHAnsi" w:hAnsiTheme="majorHAnsi" w:cstheme="majorHAnsi"/>
          <w:sz w:val="22"/>
          <w:szCs w:val="22"/>
          <w:u w:val="single"/>
        </w:rPr>
        <w:t>prepaid shipping label</w:t>
      </w:r>
      <w:r w:rsidRPr="00294FE1">
        <w:rPr>
          <w:rFonts w:asciiTheme="majorHAnsi" w:hAnsiTheme="majorHAnsi" w:cstheme="majorHAnsi"/>
          <w:sz w:val="22"/>
          <w:szCs w:val="22"/>
        </w:rPr>
        <w:t xml:space="preserve"> along with instructions</w:t>
      </w:r>
    </w:p>
    <w:p w14:paraId="5EAE2C7E" w14:textId="77777777" w:rsidR="004A6F5C" w:rsidRDefault="004A6F5C" w:rsidP="004A6F5C">
      <w:pPr>
        <w:rPr>
          <w:rFonts w:asciiTheme="majorHAnsi" w:hAnsiTheme="majorHAnsi" w:cstheme="majorHAnsi"/>
          <w:sz w:val="22"/>
          <w:szCs w:val="22"/>
        </w:rPr>
      </w:pPr>
    </w:p>
    <w:p w14:paraId="57CEDF01" w14:textId="77777777" w:rsidR="00A41134" w:rsidRDefault="00A41134" w:rsidP="004A6F5C">
      <w:pPr>
        <w:rPr>
          <w:rFonts w:asciiTheme="majorHAnsi" w:hAnsiTheme="majorHAnsi" w:cstheme="majorHAnsi"/>
          <w:sz w:val="22"/>
          <w:szCs w:val="22"/>
        </w:rPr>
      </w:pPr>
    </w:p>
    <w:p w14:paraId="6E5B7FD4" w14:textId="77777777" w:rsidR="00A41134" w:rsidRPr="00135EF8" w:rsidRDefault="00A41134" w:rsidP="004A6F5C">
      <w:pPr>
        <w:rPr>
          <w:rFonts w:asciiTheme="majorHAnsi" w:hAnsiTheme="majorHAnsi" w:cstheme="majorHAnsi"/>
          <w:sz w:val="22"/>
          <w:szCs w:val="22"/>
        </w:rPr>
      </w:pPr>
    </w:p>
    <w:p w14:paraId="5AEDBA4F" w14:textId="77777777" w:rsidR="004A6F5C" w:rsidRPr="00294FE1" w:rsidRDefault="004A6F5C" w:rsidP="004A6F5C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294FE1">
        <w:rPr>
          <w:rFonts w:asciiTheme="majorHAnsi" w:hAnsiTheme="majorHAnsi" w:cstheme="majorHAnsi"/>
          <w:i/>
          <w:iCs/>
          <w:sz w:val="22"/>
          <w:szCs w:val="22"/>
        </w:rPr>
        <w:t>If you have any questions or need assistance completing this form, please contact</w:t>
      </w:r>
    </w:p>
    <w:p w14:paraId="6D114F0D" w14:textId="388401FD" w:rsidR="004A6F5C" w:rsidRPr="00294FE1" w:rsidRDefault="00FB5A44" w:rsidP="004A6F5C">
      <w:pPr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Patti Chittenden or Davis Brown</w:t>
      </w:r>
    </w:p>
    <w:p w14:paraId="4C128435" w14:textId="7DA382AC" w:rsidR="004A6F5C" w:rsidRPr="00294FE1" w:rsidRDefault="00922886" w:rsidP="004A6F5C">
      <w:pPr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Operations Coordinator</w:t>
      </w:r>
    </w:p>
    <w:p w14:paraId="7D66C10A" w14:textId="77777777" w:rsidR="004A6F5C" w:rsidRPr="00294FE1" w:rsidRDefault="004A6F5C" w:rsidP="004A6F5C">
      <w:pPr>
        <w:jc w:val="center"/>
        <w:rPr>
          <w:rFonts w:asciiTheme="majorHAnsi" w:hAnsiTheme="majorHAnsi" w:cstheme="majorHAnsi"/>
          <w:sz w:val="22"/>
          <w:szCs w:val="22"/>
        </w:rPr>
      </w:pPr>
      <w:r w:rsidRPr="00294FE1">
        <w:rPr>
          <w:rFonts w:asciiTheme="majorHAnsi" w:hAnsiTheme="majorHAnsi" w:cstheme="majorHAnsi"/>
          <w:sz w:val="22"/>
          <w:szCs w:val="22"/>
        </w:rPr>
        <w:t>(602) 612-4140</w:t>
      </w:r>
    </w:p>
    <w:p w14:paraId="0705EF9E" w14:textId="66284841" w:rsidR="00FB5A44" w:rsidRDefault="00FB5A44" w:rsidP="00FB5A44">
      <w:pPr>
        <w:jc w:val="center"/>
      </w:pPr>
      <w:hyperlink r:id="rId13" w:history="1">
        <w:r w:rsidRPr="00ED5132">
          <w:rPr>
            <w:rStyle w:val="Hyperlink"/>
            <w:rFonts w:asciiTheme="majorHAnsi" w:hAnsiTheme="majorHAnsi" w:cstheme="majorHAnsi"/>
            <w:sz w:val="22"/>
            <w:szCs w:val="22"/>
          </w:rPr>
          <w:t>pchittenden@123compliant.com</w:t>
        </w:r>
      </w:hyperlink>
      <w:r>
        <w:t xml:space="preserve"> </w:t>
      </w:r>
      <w:r w:rsidRPr="00FB5A44">
        <w:rPr>
          <w:rFonts w:asciiTheme="majorHAnsi" w:hAnsiTheme="majorHAnsi" w:cstheme="majorHAnsi"/>
          <w:sz w:val="22"/>
          <w:szCs w:val="22"/>
        </w:rPr>
        <w:t xml:space="preserve">or </w:t>
      </w:r>
      <w:hyperlink r:id="rId14" w:history="1">
        <w:r w:rsidRPr="00FB5A44">
          <w:rPr>
            <w:rStyle w:val="Hyperlink"/>
            <w:rFonts w:asciiTheme="majorHAnsi" w:hAnsiTheme="majorHAnsi" w:cstheme="majorHAnsi"/>
            <w:sz w:val="22"/>
            <w:szCs w:val="22"/>
          </w:rPr>
          <w:t>dbrown@123compliant.com</w:t>
        </w:r>
      </w:hyperlink>
    </w:p>
    <w:p w14:paraId="65C5732C" w14:textId="12C6D3F9" w:rsidR="001A55E6" w:rsidRPr="00294FE1" w:rsidRDefault="00FB5A44" w:rsidP="004A6F5C">
      <w:pPr>
        <w:jc w:val="center"/>
        <w:rPr>
          <w:sz w:val="22"/>
          <w:szCs w:val="22"/>
        </w:rPr>
        <w:sectPr w:rsidR="001A55E6" w:rsidRPr="00294FE1" w:rsidSect="00CB1179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864" w:right="720" w:bottom="864" w:left="720" w:header="576" w:footer="720" w:gutter="0"/>
          <w:cols w:space="720"/>
          <w:titlePg/>
          <w:docGrid w:linePitch="360"/>
        </w:sectPr>
      </w:pPr>
      <w:hyperlink r:id="rId19" w:history="1">
        <w:r w:rsidRPr="00ED5132">
          <w:rPr>
            <w:rStyle w:val="Hyperlink"/>
            <w:rFonts w:asciiTheme="majorHAnsi" w:hAnsiTheme="majorHAnsi" w:cstheme="majorHAnsi"/>
            <w:sz w:val="22"/>
            <w:szCs w:val="22"/>
          </w:rPr>
          <w:t>www.123compliant.com</w:t>
        </w:r>
      </w:hyperlink>
      <w:r w:rsidR="004A6F5C" w:rsidRPr="00294FE1">
        <w:rPr>
          <w:rFonts w:asciiTheme="majorHAnsi" w:hAnsiTheme="majorHAnsi" w:cstheme="majorHAnsi"/>
          <w:sz w:val="22"/>
          <w:szCs w:val="22"/>
        </w:rPr>
        <w:t xml:space="preserve"> – try our chat feature</w:t>
      </w:r>
    </w:p>
    <w:tbl>
      <w:tblPr>
        <w:tblpPr w:leftFromText="180" w:rightFromText="180" w:vertAnchor="text" w:tblpX="355" w:tblpY="1"/>
        <w:tblOverlap w:val="never"/>
        <w:tblW w:w="10620" w:type="dxa"/>
        <w:tblLook w:val="01E0" w:firstRow="1" w:lastRow="1" w:firstColumn="1" w:lastColumn="1" w:noHBand="0" w:noVBand="0"/>
      </w:tblPr>
      <w:tblGrid>
        <w:gridCol w:w="900"/>
        <w:gridCol w:w="1335"/>
        <w:gridCol w:w="188"/>
        <w:gridCol w:w="2069"/>
        <w:gridCol w:w="1619"/>
        <w:gridCol w:w="151"/>
        <w:gridCol w:w="673"/>
        <w:gridCol w:w="700"/>
        <w:gridCol w:w="99"/>
        <w:gridCol w:w="644"/>
        <w:gridCol w:w="1975"/>
        <w:gridCol w:w="267"/>
      </w:tblGrid>
      <w:tr w:rsidR="00DC2C22" w:rsidRPr="00DC2C22" w14:paraId="3496D01B" w14:textId="77777777" w:rsidTr="00125912">
        <w:trPr>
          <w:trHeight w:val="350"/>
        </w:trPr>
        <w:tc>
          <w:tcPr>
            <w:tcW w:w="1062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E1E1"/>
            <w:vAlign w:val="center"/>
          </w:tcPr>
          <w:p w14:paraId="0836ACFB" w14:textId="0949EB97" w:rsidR="008D2358" w:rsidRPr="00636E2D" w:rsidRDefault="000459C8" w:rsidP="00920ACA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636E2D">
              <w:rPr>
                <w:rFonts w:asciiTheme="minorHAnsi" w:hAnsiTheme="minorHAnsi" w:cstheme="minorHAnsi"/>
                <w:b/>
                <w:sz w:val="26"/>
                <w:szCs w:val="26"/>
              </w:rPr>
              <w:lastRenderedPageBreak/>
              <w:t>Customer Information</w:t>
            </w:r>
          </w:p>
        </w:tc>
      </w:tr>
      <w:tr w:rsidR="00DC2C22" w:rsidRPr="00DC2C22" w14:paraId="4DAC1F6B" w14:textId="77777777" w:rsidTr="008022AD"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A5CF01" w14:textId="213626B5" w:rsidR="0087018D" w:rsidRPr="00B0544D" w:rsidRDefault="007E0128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  <w:r w:rsidRPr="00B0544D">
              <w:rPr>
                <w:rFonts w:asciiTheme="majorHAnsi" w:hAnsiTheme="majorHAnsi" w:cstheme="majorHAnsi"/>
                <w:sz w:val="22"/>
                <w:szCs w:val="22"/>
              </w:rPr>
              <w:t>Facility Name</w:t>
            </w:r>
          </w:p>
        </w:tc>
        <w:tc>
          <w:tcPr>
            <w:tcW w:w="5400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031C81" w14:textId="33D325E5" w:rsidR="0087018D" w:rsidRPr="00B0544D" w:rsidRDefault="00C56FA2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  <w:r w:rsidRPr="00B0544D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0544D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43" w:type="dxa"/>
            <w:gridSpan w:val="2"/>
            <w:tcBorders>
              <w:top w:val="single" w:sz="12" w:space="0" w:color="auto"/>
            </w:tcBorders>
            <w:vAlign w:val="center"/>
          </w:tcPr>
          <w:p w14:paraId="57692ABF" w14:textId="77777777" w:rsidR="0087018D" w:rsidRPr="00B0544D" w:rsidRDefault="0087018D" w:rsidP="00920ACA">
            <w:pPr>
              <w:spacing w:before="100" w:after="80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B0544D">
              <w:rPr>
                <w:rFonts w:asciiTheme="majorHAnsi" w:hAnsiTheme="majorHAnsi" w:cstheme="majorHAnsi"/>
                <w:sz w:val="22"/>
                <w:szCs w:val="22"/>
              </w:rPr>
              <w:t>Date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99CFD4" w14:textId="1B6AEA1F" w:rsidR="0087018D" w:rsidRPr="00B0544D" w:rsidRDefault="003C3D45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2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C6EE2E" w14:textId="77777777" w:rsidR="0087018D" w:rsidRPr="00B0544D" w:rsidRDefault="0087018D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0128" w:rsidRPr="00DC2C22" w14:paraId="12A5FF3A" w14:textId="77777777" w:rsidTr="008022AD"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14:paraId="47FB587D" w14:textId="703B0085" w:rsidR="007E0128" w:rsidRPr="00B0544D" w:rsidRDefault="007E0128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  <w:r w:rsidRPr="00B0544D">
              <w:rPr>
                <w:rFonts w:asciiTheme="majorHAnsi" w:hAnsiTheme="majorHAnsi" w:cstheme="majorHAnsi"/>
                <w:sz w:val="22"/>
                <w:szCs w:val="22"/>
              </w:rPr>
              <w:t>DEA Registrant Name</w:t>
            </w:r>
          </w:p>
        </w:tc>
        <w:tc>
          <w:tcPr>
            <w:tcW w:w="8118" w:type="dxa"/>
            <w:gridSpan w:val="9"/>
            <w:tcBorders>
              <w:bottom w:val="single" w:sz="4" w:space="0" w:color="auto"/>
            </w:tcBorders>
            <w:vAlign w:val="center"/>
          </w:tcPr>
          <w:p w14:paraId="3A5615D2" w14:textId="254D82E3" w:rsidR="007E0128" w:rsidRPr="00B0544D" w:rsidRDefault="007E0128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  <w:r w:rsidRPr="00B0544D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14:paraId="138FE738" w14:textId="77777777" w:rsidR="007E0128" w:rsidRPr="00B0544D" w:rsidRDefault="007E0128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C2C22" w:rsidRPr="00DC2C22" w14:paraId="1602B2E8" w14:textId="77777777" w:rsidTr="008022AD"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14:paraId="5F3E3B5D" w14:textId="54374C0E" w:rsidR="0087018D" w:rsidRPr="00B0544D" w:rsidRDefault="00EF5F91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  <w:r w:rsidRPr="00B0544D">
              <w:rPr>
                <w:rFonts w:asciiTheme="majorHAnsi" w:hAnsiTheme="majorHAnsi" w:cstheme="majorHAnsi"/>
                <w:sz w:val="22"/>
                <w:szCs w:val="22"/>
              </w:rPr>
              <w:t xml:space="preserve">Registered </w:t>
            </w:r>
            <w:r w:rsidR="0087018D" w:rsidRPr="00B0544D">
              <w:rPr>
                <w:rFonts w:asciiTheme="majorHAnsi" w:hAnsiTheme="majorHAnsi" w:cstheme="majorHAnsi"/>
                <w:sz w:val="22"/>
                <w:szCs w:val="22"/>
              </w:rPr>
              <w:t>Address</w:t>
            </w:r>
          </w:p>
        </w:tc>
        <w:tc>
          <w:tcPr>
            <w:tcW w:w="8118" w:type="dxa"/>
            <w:gridSpan w:val="9"/>
            <w:tcBorders>
              <w:bottom w:val="single" w:sz="4" w:space="0" w:color="auto"/>
            </w:tcBorders>
            <w:vAlign w:val="center"/>
          </w:tcPr>
          <w:p w14:paraId="71784369" w14:textId="0E64A6B1" w:rsidR="0087018D" w:rsidRPr="00B0544D" w:rsidRDefault="00C56FA2" w:rsidP="00BF2A8D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  <w:r w:rsidRPr="00B0544D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0544D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14:paraId="2DBF112D" w14:textId="77777777" w:rsidR="0087018D" w:rsidRPr="00B0544D" w:rsidRDefault="0087018D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20ACA" w:rsidRPr="00DC2C22" w14:paraId="3AC3B3E4" w14:textId="77777777" w:rsidTr="008022AD"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14:paraId="009633AB" w14:textId="7340B742" w:rsidR="0087018D" w:rsidRPr="00B0544D" w:rsidRDefault="0087018D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  <w:r w:rsidRPr="00B0544D">
              <w:rPr>
                <w:rFonts w:asciiTheme="majorHAnsi" w:hAnsiTheme="majorHAnsi" w:cstheme="majorHAnsi"/>
                <w:sz w:val="22"/>
                <w:szCs w:val="22"/>
              </w:rPr>
              <w:t>City</w:t>
            </w:r>
          </w:p>
        </w:tc>
        <w:tc>
          <w:tcPr>
            <w:tcW w:w="40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8E23E" w14:textId="43C788AF" w:rsidR="0087018D" w:rsidRPr="00B0544D" w:rsidRDefault="00C56FA2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  <w:r w:rsidRPr="00B0544D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0544D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673" w:type="dxa"/>
            <w:tcBorders>
              <w:top w:val="single" w:sz="4" w:space="0" w:color="auto"/>
            </w:tcBorders>
            <w:vAlign w:val="center"/>
          </w:tcPr>
          <w:p w14:paraId="101C2411" w14:textId="77777777" w:rsidR="0087018D" w:rsidRPr="00B0544D" w:rsidRDefault="0087018D" w:rsidP="00920ACA">
            <w:pPr>
              <w:spacing w:before="100" w:after="80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B0544D">
              <w:rPr>
                <w:rFonts w:asciiTheme="majorHAnsi" w:hAnsiTheme="majorHAnsi" w:cstheme="majorHAnsi"/>
                <w:sz w:val="22"/>
                <w:szCs w:val="22"/>
              </w:rPr>
              <w:t>State</w:t>
            </w:r>
          </w:p>
        </w:tc>
        <w:bookmarkStart w:id="4" w:name="Text5"/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0605B" w14:textId="4C99AA25" w:rsidR="0087018D" w:rsidRPr="00B0544D" w:rsidRDefault="00C56FA2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  <w:r w:rsidRPr="00B0544D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14:paraId="7D9D396A" w14:textId="77777777" w:rsidR="0087018D" w:rsidRPr="00B0544D" w:rsidRDefault="0087018D" w:rsidP="00920ACA">
            <w:pPr>
              <w:spacing w:before="100" w:after="80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B0544D">
              <w:rPr>
                <w:rFonts w:asciiTheme="majorHAnsi" w:hAnsiTheme="majorHAnsi" w:cstheme="majorHAnsi"/>
                <w:sz w:val="22"/>
                <w:szCs w:val="22"/>
              </w:rPr>
              <w:t>Zip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0A277" w14:textId="60C3C4BB" w:rsidR="0087018D" w:rsidRPr="00B0544D" w:rsidRDefault="003C3D45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5" w:name="Text6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14:paraId="7A557057" w14:textId="77777777" w:rsidR="0087018D" w:rsidRPr="00B0544D" w:rsidRDefault="0087018D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C2C22" w:rsidRPr="00DC2C22" w14:paraId="10431F8B" w14:textId="77777777" w:rsidTr="008022AD"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14:paraId="00D8F618" w14:textId="66E31E42" w:rsidR="0087018D" w:rsidRPr="00B0544D" w:rsidRDefault="00EF5F91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  <w:r w:rsidRPr="00B0544D">
              <w:rPr>
                <w:rFonts w:asciiTheme="majorHAnsi" w:hAnsiTheme="majorHAnsi" w:cstheme="majorHAnsi"/>
                <w:sz w:val="22"/>
                <w:szCs w:val="22"/>
              </w:rPr>
              <w:t xml:space="preserve">Facility </w:t>
            </w:r>
            <w:r w:rsidR="0087018D" w:rsidRPr="00B0544D">
              <w:rPr>
                <w:rFonts w:asciiTheme="majorHAnsi" w:hAnsiTheme="majorHAnsi" w:cstheme="majorHAnsi"/>
                <w:sz w:val="22"/>
                <w:szCs w:val="22"/>
              </w:rPr>
              <w:t>Contact</w:t>
            </w:r>
          </w:p>
        </w:tc>
        <w:tc>
          <w:tcPr>
            <w:tcW w:w="4700" w:type="dxa"/>
            <w:gridSpan w:val="5"/>
            <w:tcBorders>
              <w:bottom w:val="single" w:sz="4" w:space="0" w:color="auto"/>
            </w:tcBorders>
            <w:vAlign w:val="center"/>
          </w:tcPr>
          <w:p w14:paraId="1E65960B" w14:textId="13083E63" w:rsidR="0087018D" w:rsidRPr="00B0544D" w:rsidRDefault="00C56FA2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  <w:r w:rsidRPr="00B0544D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B0544D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799" w:type="dxa"/>
            <w:gridSpan w:val="2"/>
            <w:vAlign w:val="center"/>
          </w:tcPr>
          <w:p w14:paraId="3A39D4A0" w14:textId="77777777" w:rsidR="0087018D" w:rsidRPr="00B0544D" w:rsidRDefault="0087018D" w:rsidP="00920ACA">
            <w:pPr>
              <w:spacing w:before="100" w:after="80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B0544D">
              <w:rPr>
                <w:rFonts w:asciiTheme="majorHAnsi" w:hAnsiTheme="majorHAnsi" w:cstheme="majorHAnsi"/>
                <w:sz w:val="22"/>
                <w:szCs w:val="22"/>
              </w:rPr>
              <w:t>Phone</w:t>
            </w:r>
          </w:p>
        </w:tc>
        <w:tc>
          <w:tcPr>
            <w:tcW w:w="2619" w:type="dxa"/>
            <w:gridSpan w:val="2"/>
            <w:tcBorders>
              <w:bottom w:val="single" w:sz="4" w:space="0" w:color="auto"/>
            </w:tcBorders>
            <w:vAlign w:val="center"/>
          </w:tcPr>
          <w:p w14:paraId="579EDF0B" w14:textId="1008CD06" w:rsidR="0087018D" w:rsidRPr="00B0544D" w:rsidRDefault="003C3D45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7" w:name="Text8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14:paraId="04DF9426" w14:textId="77777777" w:rsidR="0087018D" w:rsidRPr="00B0544D" w:rsidRDefault="0087018D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C2C22" w:rsidRPr="00DC2C22" w14:paraId="29174C67" w14:textId="77777777" w:rsidTr="008022AD"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14:paraId="7A1DD1A3" w14:textId="4F0A0EAF" w:rsidR="0087018D" w:rsidRPr="00B0544D" w:rsidRDefault="0087018D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  <w:r w:rsidRPr="00B0544D">
              <w:rPr>
                <w:rFonts w:asciiTheme="majorHAnsi" w:hAnsiTheme="majorHAnsi" w:cstheme="majorHAnsi"/>
                <w:sz w:val="22"/>
                <w:szCs w:val="22"/>
              </w:rPr>
              <w:t>Email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0589E" w14:textId="57762866" w:rsidR="0087018D" w:rsidRPr="00B0544D" w:rsidRDefault="00C56FA2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  <w:r w:rsidRPr="00B0544D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B0544D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99" w:type="dxa"/>
            <w:gridSpan w:val="2"/>
            <w:vAlign w:val="center"/>
          </w:tcPr>
          <w:p w14:paraId="59548FB8" w14:textId="77777777" w:rsidR="0087018D" w:rsidRPr="00B0544D" w:rsidRDefault="0087018D" w:rsidP="00920ACA">
            <w:pPr>
              <w:spacing w:before="100" w:after="80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B0544D">
              <w:rPr>
                <w:rFonts w:asciiTheme="majorHAnsi" w:hAnsiTheme="majorHAnsi" w:cstheme="majorHAnsi"/>
                <w:sz w:val="22"/>
                <w:szCs w:val="22"/>
              </w:rPr>
              <w:t>Fax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A7C62" w14:textId="0DEDD45A" w:rsidR="0087018D" w:rsidRPr="00B0544D" w:rsidRDefault="003C3D45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9" w:name="Text10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14:paraId="3F227CB7" w14:textId="77777777" w:rsidR="0087018D" w:rsidRPr="00B0544D" w:rsidRDefault="0087018D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20ACA" w:rsidRPr="00DC2C22" w14:paraId="0BCE55C8" w14:textId="77777777" w:rsidTr="008022AD"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7DDACFAD" w14:textId="77777777" w:rsidR="0087018D" w:rsidRPr="00B0544D" w:rsidRDefault="0087018D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  <w:r w:rsidRPr="00B0544D">
              <w:rPr>
                <w:rFonts w:asciiTheme="majorHAnsi" w:hAnsiTheme="majorHAnsi" w:cstheme="majorHAnsi"/>
                <w:sz w:val="22"/>
                <w:szCs w:val="22"/>
              </w:rPr>
              <w:t>DEA #</w:t>
            </w:r>
          </w:p>
        </w:tc>
        <w:tc>
          <w:tcPr>
            <w:tcW w:w="1523" w:type="dxa"/>
            <w:gridSpan w:val="2"/>
            <w:tcBorders>
              <w:bottom w:val="single" w:sz="4" w:space="0" w:color="auto"/>
            </w:tcBorders>
            <w:vAlign w:val="center"/>
          </w:tcPr>
          <w:p w14:paraId="4E5E0BE5" w14:textId="23FCC00B" w:rsidR="0087018D" w:rsidRPr="00B0544D" w:rsidRDefault="003C3D45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" w:name="Text11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069" w:type="dxa"/>
            <w:vAlign w:val="center"/>
          </w:tcPr>
          <w:p w14:paraId="08FB2756" w14:textId="05CE4201" w:rsidR="0087018D" w:rsidRPr="00B0544D" w:rsidRDefault="00991826" w:rsidP="00920ACA">
            <w:pPr>
              <w:spacing w:before="100" w:after="80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B0544D">
              <w:rPr>
                <w:rFonts w:asciiTheme="majorHAnsi" w:hAnsiTheme="majorHAnsi" w:cstheme="majorHAnsi"/>
                <w:sz w:val="22"/>
                <w:szCs w:val="22"/>
              </w:rPr>
              <w:t xml:space="preserve">DEA </w:t>
            </w:r>
            <w:r w:rsidR="0087018D" w:rsidRPr="00B0544D">
              <w:rPr>
                <w:rFonts w:asciiTheme="majorHAnsi" w:hAnsiTheme="majorHAnsi" w:cstheme="majorHAnsi"/>
                <w:sz w:val="22"/>
                <w:szCs w:val="22"/>
              </w:rPr>
              <w:t>Expiration Date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2620CB3C" w14:textId="1342BF3F" w:rsidR="0087018D" w:rsidRPr="00B0544D" w:rsidRDefault="003C3D45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1" w:name="Text12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</w:rPr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623" w:type="dxa"/>
            <w:gridSpan w:val="4"/>
            <w:vAlign w:val="center"/>
          </w:tcPr>
          <w:p w14:paraId="53219117" w14:textId="2E122E8E" w:rsidR="0087018D" w:rsidRPr="00B0544D" w:rsidRDefault="0087018D" w:rsidP="00920ACA">
            <w:pPr>
              <w:spacing w:before="100" w:after="80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B0544D">
              <w:rPr>
                <w:rFonts w:asciiTheme="majorHAnsi" w:hAnsiTheme="majorHAnsi" w:cstheme="majorHAnsi"/>
                <w:sz w:val="22"/>
                <w:szCs w:val="22"/>
              </w:rPr>
              <w:t>State</w:t>
            </w:r>
            <w:r w:rsidR="00231E18" w:rsidRPr="00B0544D">
              <w:rPr>
                <w:rFonts w:asciiTheme="majorHAnsi" w:hAnsiTheme="majorHAnsi" w:cstheme="majorHAnsi"/>
                <w:sz w:val="22"/>
                <w:szCs w:val="22"/>
              </w:rPr>
              <w:t xml:space="preserve"> Lic</w:t>
            </w:r>
            <w:r w:rsidR="00920ACA">
              <w:rPr>
                <w:rFonts w:asciiTheme="majorHAnsi" w:hAnsiTheme="majorHAnsi" w:cstheme="majorHAnsi"/>
                <w:sz w:val="22"/>
                <w:szCs w:val="22"/>
              </w:rPr>
              <w:t>ense</w:t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  <w:t xml:space="preserve"> #</w:t>
            </w:r>
          </w:p>
        </w:tc>
        <w:tc>
          <w:tcPr>
            <w:tcW w:w="2619" w:type="dxa"/>
            <w:gridSpan w:val="2"/>
            <w:tcBorders>
              <w:bottom w:val="single" w:sz="4" w:space="0" w:color="auto"/>
            </w:tcBorders>
            <w:vAlign w:val="center"/>
          </w:tcPr>
          <w:p w14:paraId="49C80675" w14:textId="07E50E70" w:rsidR="0087018D" w:rsidRPr="00B0544D" w:rsidRDefault="00C56FA2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  <w:r w:rsidRPr="00B0544D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B0544D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="002777DB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B0544D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67" w:type="dxa"/>
            <w:tcBorders>
              <w:right w:val="single" w:sz="12" w:space="0" w:color="auto"/>
            </w:tcBorders>
            <w:vAlign w:val="center"/>
          </w:tcPr>
          <w:p w14:paraId="19AC8DF3" w14:textId="77777777" w:rsidR="0087018D" w:rsidRPr="00B0544D" w:rsidRDefault="0087018D" w:rsidP="00920ACA">
            <w:pPr>
              <w:spacing w:before="100" w:after="8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C2C22" w:rsidRPr="00DC2C22" w14:paraId="564EC6D4" w14:textId="77777777" w:rsidTr="00125912">
        <w:trPr>
          <w:trHeight w:hRule="exact" w:val="144"/>
        </w:trPr>
        <w:tc>
          <w:tcPr>
            <w:tcW w:w="10620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D9D78" w14:textId="77777777" w:rsidR="0087018D" w:rsidRPr="00B0544D" w:rsidRDefault="0087018D" w:rsidP="00920ACA">
            <w:pPr>
              <w:spacing w:before="60" w:after="40"/>
              <w:rPr>
                <w:rFonts w:asciiTheme="majorHAnsi" w:hAnsiTheme="majorHAnsi" w:cstheme="majorHAnsi"/>
              </w:rPr>
            </w:pPr>
          </w:p>
        </w:tc>
      </w:tr>
    </w:tbl>
    <w:p w14:paraId="56910E2E" w14:textId="77777777" w:rsidR="004B6556" w:rsidRDefault="004B6556" w:rsidP="00375218">
      <w:pPr>
        <w:rPr>
          <w:rFonts w:asciiTheme="majorHAnsi" w:hAnsiTheme="majorHAnsi" w:cstheme="majorHAnsi"/>
          <w:sz w:val="16"/>
          <w:szCs w:val="16"/>
        </w:rPr>
      </w:pPr>
    </w:p>
    <w:p w14:paraId="61AA8C29" w14:textId="28AE32C7" w:rsidR="004B6556" w:rsidRPr="004B6556" w:rsidRDefault="004B6556" w:rsidP="004B6556">
      <w:pPr>
        <w:rPr>
          <w:rFonts w:asciiTheme="majorHAnsi" w:hAnsiTheme="majorHAnsi" w:cstheme="majorHAnsi"/>
          <w:sz w:val="16"/>
          <w:szCs w:val="16"/>
        </w:rPr>
      </w:pPr>
    </w:p>
    <w:p w14:paraId="272EA2BC" w14:textId="3D5EF492" w:rsidR="00375218" w:rsidRPr="00AA0E63" w:rsidRDefault="00EE142C" w:rsidP="004B6556">
      <w:pPr>
        <w:tabs>
          <w:tab w:val="left" w:pos="1065"/>
        </w:tabs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ED94985" wp14:editId="613B4F31">
            <wp:simplePos x="0" y="0"/>
            <wp:positionH relativeFrom="column">
              <wp:posOffset>7099935</wp:posOffset>
            </wp:positionH>
            <wp:positionV relativeFrom="paragraph">
              <wp:posOffset>213360</wp:posOffset>
            </wp:positionV>
            <wp:extent cx="1809750" cy="1352947"/>
            <wp:effectExtent l="0" t="0" r="0" b="0"/>
            <wp:wrapNone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352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6556">
        <w:rPr>
          <w:rFonts w:asciiTheme="majorHAnsi" w:hAnsiTheme="majorHAnsi" w:cstheme="majorHAnsi"/>
          <w:sz w:val="16"/>
          <w:szCs w:val="16"/>
        </w:rPr>
        <w:tab/>
      </w:r>
      <w:r w:rsidR="004B6556">
        <w:rPr>
          <w:rFonts w:asciiTheme="majorHAnsi" w:hAnsiTheme="majorHAnsi" w:cstheme="majorHAnsi"/>
          <w:sz w:val="16"/>
          <w:szCs w:val="16"/>
        </w:rPr>
        <w:br w:type="textWrapping" w:clear="all"/>
      </w:r>
    </w:p>
    <w:tbl>
      <w:tblPr>
        <w:tblW w:w="134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35"/>
        <w:gridCol w:w="2160"/>
        <w:gridCol w:w="1350"/>
        <w:gridCol w:w="4600"/>
        <w:gridCol w:w="1620"/>
        <w:gridCol w:w="2430"/>
      </w:tblGrid>
      <w:tr w:rsidR="00DC2C22" w:rsidRPr="00AA0E63" w14:paraId="0CA04DA9" w14:textId="77777777" w:rsidTr="00F25716">
        <w:trPr>
          <w:trHeight w:hRule="exact" w:val="543"/>
          <w:tblHeader/>
          <w:jc w:val="center"/>
        </w:trPr>
        <w:tc>
          <w:tcPr>
            <w:tcW w:w="13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4325D978" w14:textId="0DA18703" w:rsidR="00A811A4" w:rsidRPr="00636E2D" w:rsidRDefault="00440FC1" w:rsidP="00175446">
            <w:pPr>
              <w:spacing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Package</w:t>
            </w:r>
            <w:r w:rsidR="00791783" w:rsidRPr="00636E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811A4" w:rsidRPr="00636E2D">
              <w:rPr>
                <w:rFonts w:asciiTheme="minorHAnsi" w:hAnsiTheme="minorHAnsi" w:cstheme="minorHAnsi"/>
                <w:b/>
                <w:sz w:val="20"/>
                <w:szCs w:val="20"/>
              </w:rPr>
              <w:t>Size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1E149BE6" w14:textId="4B167118" w:rsidR="00A811A4" w:rsidRPr="00636E2D" w:rsidRDefault="00440FC1" w:rsidP="00175446">
            <w:pPr>
              <w:spacing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Lot Number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17AD8F17" w14:textId="77777777" w:rsidR="00A811A4" w:rsidRPr="00636E2D" w:rsidRDefault="00A811A4" w:rsidP="00175446">
            <w:pPr>
              <w:spacing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6E2D">
              <w:rPr>
                <w:rFonts w:asciiTheme="minorHAnsi" w:hAnsiTheme="minorHAnsi" w:cstheme="minorHAnsi"/>
                <w:b/>
                <w:sz w:val="20"/>
                <w:szCs w:val="20"/>
              </w:rPr>
              <w:t>Qty. of Pkgs.</w:t>
            </w:r>
          </w:p>
        </w:tc>
        <w:tc>
          <w:tcPr>
            <w:tcW w:w="46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7857123C" w14:textId="58CD2726" w:rsidR="00A811A4" w:rsidRPr="00636E2D" w:rsidRDefault="00A811A4" w:rsidP="00175446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6E2D">
              <w:rPr>
                <w:rFonts w:asciiTheme="minorHAnsi" w:hAnsiTheme="minorHAnsi" w:cstheme="minorHAnsi"/>
                <w:b/>
                <w:sz w:val="20"/>
                <w:szCs w:val="20"/>
              </w:rPr>
              <w:t>Description (include dosage form)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3F63806F" w14:textId="738032B3" w:rsidR="00A811A4" w:rsidRPr="00636E2D" w:rsidRDefault="00A811A4" w:rsidP="00175446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6E2D">
              <w:rPr>
                <w:rFonts w:asciiTheme="minorHAnsi" w:hAnsiTheme="minorHAnsi" w:cstheme="minorHAnsi"/>
                <w:b/>
                <w:sz w:val="20"/>
                <w:szCs w:val="20"/>
              </w:rPr>
              <w:t>Strength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1E1E1"/>
            <w:vAlign w:val="center"/>
          </w:tcPr>
          <w:p w14:paraId="6742E6E2" w14:textId="1B8E4433" w:rsidR="00A811A4" w:rsidRPr="00636E2D" w:rsidRDefault="00A811A4" w:rsidP="00175446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6E2D">
              <w:rPr>
                <w:rFonts w:asciiTheme="minorHAnsi" w:hAnsiTheme="minorHAnsi" w:cstheme="minorHAnsi"/>
                <w:b/>
                <w:sz w:val="20"/>
                <w:szCs w:val="20"/>
              </w:rPr>
              <w:t>NDC</w:t>
            </w:r>
            <w:r w:rsidR="008325DF" w:rsidRPr="00636E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(National Drug Code)</w:t>
            </w:r>
          </w:p>
        </w:tc>
      </w:tr>
      <w:tr w:rsidR="00DC2C22" w:rsidRPr="00B0544D" w14:paraId="1D79DC42" w14:textId="77777777" w:rsidTr="00F25716">
        <w:trPr>
          <w:jc w:val="center"/>
        </w:trPr>
        <w:tc>
          <w:tcPr>
            <w:tcW w:w="1335" w:type="dxa"/>
            <w:tcBorders>
              <w:top w:val="single" w:sz="12" w:space="0" w:color="auto"/>
            </w:tcBorders>
            <w:vAlign w:val="center"/>
          </w:tcPr>
          <w:p w14:paraId="7CD012E6" w14:textId="2FA0B2E3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2777D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2777D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2777D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2777D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2777D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5571FED5" w14:textId="15AA09E5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14:paraId="114A2632" w14:textId="4444A58E" w:rsidR="00A811A4" w:rsidRPr="00B0544D" w:rsidRDefault="00A811A4" w:rsidP="002A3870">
            <w:pPr>
              <w:spacing w:before="100" w:after="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2777D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2777D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2777D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2777D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2777D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600" w:type="dxa"/>
            <w:tcBorders>
              <w:top w:val="single" w:sz="12" w:space="0" w:color="auto"/>
            </w:tcBorders>
            <w:vAlign w:val="center"/>
          </w:tcPr>
          <w:p w14:paraId="64A80675" w14:textId="695F19EF" w:rsidR="00A811A4" w:rsidRPr="00B0544D" w:rsidRDefault="0048535B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6" w:name="Text83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2777D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2777D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2777D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2777D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2777D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1D0C9C7C" w14:textId="4E40C225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2777D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2777D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2777D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2777D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2777D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14:paraId="07DBFCB2" w14:textId="289798A6" w:rsidR="00A811A4" w:rsidRPr="00B0544D" w:rsidRDefault="003D2C21" w:rsidP="002A3870">
            <w:pPr>
              <w:spacing w:before="100" w:after="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8" w:name="Text19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2777D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2777D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2777D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2777D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2777DB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DC2C22" w:rsidRPr="00B0544D" w14:paraId="11D474AA" w14:textId="77777777" w:rsidTr="00F25716">
        <w:trPr>
          <w:jc w:val="center"/>
        </w:trPr>
        <w:tc>
          <w:tcPr>
            <w:tcW w:w="1335" w:type="dxa"/>
            <w:vAlign w:val="center"/>
          </w:tcPr>
          <w:p w14:paraId="67038E2A" w14:textId="72F66E30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160" w:type="dxa"/>
            <w:vAlign w:val="center"/>
          </w:tcPr>
          <w:p w14:paraId="0E71D852" w14:textId="3846934D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350" w:type="dxa"/>
            <w:vAlign w:val="center"/>
          </w:tcPr>
          <w:p w14:paraId="40848D51" w14:textId="205658F3" w:rsidR="00A811A4" w:rsidRPr="00B0544D" w:rsidRDefault="00A811A4" w:rsidP="002A3870">
            <w:pPr>
              <w:spacing w:before="100" w:after="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4600" w:type="dxa"/>
            <w:vAlign w:val="center"/>
          </w:tcPr>
          <w:p w14:paraId="382E39DD" w14:textId="458BBE41" w:rsidR="00A811A4" w:rsidRPr="00B0544D" w:rsidRDefault="00A811A4" w:rsidP="000B00FD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620" w:type="dxa"/>
            <w:vAlign w:val="center"/>
          </w:tcPr>
          <w:p w14:paraId="606E9A2A" w14:textId="249CA2FC" w:rsidR="00A811A4" w:rsidRPr="00B0544D" w:rsidRDefault="00A811A4" w:rsidP="00206B38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430" w:type="dxa"/>
            <w:vAlign w:val="center"/>
          </w:tcPr>
          <w:p w14:paraId="0E1D3705" w14:textId="39057A6E" w:rsidR="00A811A4" w:rsidRPr="00B0544D" w:rsidRDefault="003D2C21" w:rsidP="002A3870">
            <w:pPr>
              <w:spacing w:before="100" w:after="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36186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DC2C22" w:rsidRPr="00B0544D" w14:paraId="731AC92B" w14:textId="77777777" w:rsidTr="00F25716">
        <w:trPr>
          <w:jc w:val="center"/>
        </w:trPr>
        <w:tc>
          <w:tcPr>
            <w:tcW w:w="1335" w:type="dxa"/>
            <w:vAlign w:val="center"/>
          </w:tcPr>
          <w:p w14:paraId="1E8C59ED" w14:textId="3DC96F6F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160" w:type="dxa"/>
            <w:vAlign w:val="center"/>
          </w:tcPr>
          <w:p w14:paraId="0962AD78" w14:textId="6DA2B19A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350" w:type="dxa"/>
            <w:vAlign w:val="center"/>
          </w:tcPr>
          <w:p w14:paraId="29A59C4D" w14:textId="48F481BA" w:rsidR="00A811A4" w:rsidRPr="00B0544D" w:rsidRDefault="00A811A4" w:rsidP="002A3870">
            <w:pPr>
              <w:spacing w:before="100" w:after="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805AD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805AD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805AD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805AD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805AD9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4600" w:type="dxa"/>
            <w:vAlign w:val="center"/>
          </w:tcPr>
          <w:p w14:paraId="516A094B" w14:textId="4E652086" w:rsidR="00147C8E" w:rsidRPr="00B0544D" w:rsidRDefault="00147C8E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BF35B7C" w14:textId="6D447795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BC7C4A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BC7C4A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BC7C4A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BC7C4A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BC7C4A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430" w:type="dxa"/>
            <w:vAlign w:val="center"/>
          </w:tcPr>
          <w:p w14:paraId="72098AB2" w14:textId="162293EC" w:rsidR="00A811A4" w:rsidRPr="00B0544D" w:rsidRDefault="003D2C21" w:rsidP="002A3870">
            <w:pPr>
              <w:spacing w:before="100" w:after="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DC2C22" w:rsidRPr="00B0544D" w14:paraId="0F6BB4AC" w14:textId="77777777" w:rsidTr="00F25716">
        <w:trPr>
          <w:jc w:val="center"/>
        </w:trPr>
        <w:tc>
          <w:tcPr>
            <w:tcW w:w="1335" w:type="dxa"/>
            <w:vAlign w:val="center"/>
          </w:tcPr>
          <w:p w14:paraId="65A47639" w14:textId="2C6491B2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160" w:type="dxa"/>
            <w:vAlign w:val="center"/>
          </w:tcPr>
          <w:p w14:paraId="71584F6E" w14:textId="7A126E42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350" w:type="dxa"/>
            <w:vAlign w:val="center"/>
          </w:tcPr>
          <w:p w14:paraId="63EC3049" w14:textId="1E2BECB4" w:rsidR="00A811A4" w:rsidRPr="00B0544D" w:rsidRDefault="00A811A4" w:rsidP="002A3870">
            <w:pPr>
              <w:spacing w:before="100" w:after="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0" w:name="Text37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4600" w:type="dxa"/>
            <w:vAlign w:val="center"/>
          </w:tcPr>
          <w:p w14:paraId="77054E23" w14:textId="5D135215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1" w:name="Text38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620" w:type="dxa"/>
            <w:vAlign w:val="center"/>
          </w:tcPr>
          <w:p w14:paraId="21938AF4" w14:textId="7C6244A9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2" w:name="Text39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430" w:type="dxa"/>
            <w:vAlign w:val="center"/>
          </w:tcPr>
          <w:p w14:paraId="34467E65" w14:textId="63D004FB" w:rsidR="00A811A4" w:rsidRPr="00B0544D" w:rsidRDefault="003D2C21" w:rsidP="002A3870">
            <w:pPr>
              <w:spacing w:before="100" w:after="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DC2C22" w:rsidRPr="00B0544D" w14:paraId="2C7B23CA" w14:textId="77777777" w:rsidTr="00F25716">
        <w:trPr>
          <w:jc w:val="center"/>
        </w:trPr>
        <w:tc>
          <w:tcPr>
            <w:tcW w:w="1335" w:type="dxa"/>
            <w:vAlign w:val="center"/>
          </w:tcPr>
          <w:p w14:paraId="31FEE501" w14:textId="3F9ED11F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160" w:type="dxa"/>
            <w:vAlign w:val="center"/>
          </w:tcPr>
          <w:p w14:paraId="1AA42BE3" w14:textId="68587943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4" w:name="Text43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350" w:type="dxa"/>
            <w:vAlign w:val="center"/>
          </w:tcPr>
          <w:p w14:paraId="273452BF" w14:textId="68D6BC8C" w:rsidR="00A811A4" w:rsidRPr="00B0544D" w:rsidRDefault="00A811A4" w:rsidP="002A3870">
            <w:pPr>
              <w:spacing w:before="100" w:after="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5" w:name="Text44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4600" w:type="dxa"/>
            <w:vAlign w:val="center"/>
          </w:tcPr>
          <w:p w14:paraId="1D573478" w14:textId="3F4BD794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6" w:name="Text45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620" w:type="dxa"/>
            <w:vAlign w:val="center"/>
          </w:tcPr>
          <w:p w14:paraId="35849338" w14:textId="5EFD51AE" w:rsidR="00A811A4" w:rsidRPr="00B0544D" w:rsidRDefault="00A811A4" w:rsidP="00206B38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7" w:name="Text46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206B3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206B3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206B3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206B3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206B3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430" w:type="dxa"/>
            <w:vAlign w:val="center"/>
          </w:tcPr>
          <w:p w14:paraId="3A10AAF4" w14:textId="29FC3859" w:rsidR="00A811A4" w:rsidRPr="00B0544D" w:rsidRDefault="003D2C21" w:rsidP="002A3870">
            <w:pPr>
              <w:spacing w:before="100" w:after="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DC2C22" w:rsidRPr="00B0544D" w14:paraId="702A6D6A" w14:textId="77777777" w:rsidTr="00F25716">
        <w:trPr>
          <w:jc w:val="center"/>
        </w:trPr>
        <w:tc>
          <w:tcPr>
            <w:tcW w:w="1335" w:type="dxa"/>
            <w:vAlign w:val="center"/>
          </w:tcPr>
          <w:p w14:paraId="0B18CB5C" w14:textId="1E461A57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8" w:name="Text49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160" w:type="dxa"/>
            <w:vAlign w:val="center"/>
          </w:tcPr>
          <w:p w14:paraId="513E4D21" w14:textId="026018C2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9" w:name="Text50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350" w:type="dxa"/>
            <w:vAlign w:val="center"/>
          </w:tcPr>
          <w:p w14:paraId="5E21DA7B" w14:textId="101C03E0" w:rsidR="00A811A4" w:rsidRPr="00B0544D" w:rsidRDefault="00A811A4" w:rsidP="002A3870">
            <w:pPr>
              <w:spacing w:before="100" w:after="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0" w:name="Text51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4600" w:type="dxa"/>
            <w:vAlign w:val="center"/>
          </w:tcPr>
          <w:p w14:paraId="53C78550" w14:textId="2B0A9BF3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1" w:name="Text52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620" w:type="dxa"/>
            <w:vAlign w:val="center"/>
          </w:tcPr>
          <w:p w14:paraId="285225BB" w14:textId="1FC75BF4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2" w:name="Text53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430" w:type="dxa"/>
            <w:vAlign w:val="center"/>
          </w:tcPr>
          <w:p w14:paraId="727E3E56" w14:textId="65FFE681" w:rsidR="00A811A4" w:rsidRPr="00B0544D" w:rsidRDefault="003D2C21" w:rsidP="002A3870">
            <w:pPr>
              <w:spacing w:before="100" w:after="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DC2C22" w:rsidRPr="00B0544D" w14:paraId="7832B211" w14:textId="77777777" w:rsidTr="00F25716">
        <w:trPr>
          <w:jc w:val="center"/>
        </w:trPr>
        <w:tc>
          <w:tcPr>
            <w:tcW w:w="1335" w:type="dxa"/>
            <w:vAlign w:val="center"/>
          </w:tcPr>
          <w:p w14:paraId="26B4653C" w14:textId="4CB9F87C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3" w:name="Text56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160" w:type="dxa"/>
            <w:vAlign w:val="center"/>
          </w:tcPr>
          <w:p w14:paraId="719C6DA9" w14:textId="2E21848A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4" w:name="Text57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350" w:type="dxa"/>
            <w:vAlign w:val="center"/>
          </w:tcPr>
          <w:p w14:paraId="1927D572" w14:textId="367CB089" w:rsidR="00A811A4" w:rsidRPr="00B0544D" w:rsidRDefault="00A811A4" w:rsidP="002A3870">
            <w:pPr>
              <w:spacing w:before="100" w:after="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5" w:name="Text58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4600" w:type="dxa"/>
            <w:vAlign w:val="center"/>
          </w:tcPr>
          <w:p w14:paraId="2834435E" w14:textId="0CD5457C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6" w:name="Text59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620" w:type="dxa"/>
            <w:vAlign w:val="center"/>
          </w:tcPr>
          <w:p w14:paraId="78093587" w14:textId="68847F5B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7" w:name="Text60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430" w:type="dxa"/>
            <w:vAlign w:val="center"/>
          </w:tcPr>
          <w:p w14:paraId="145767B8" w14:textId="12126A4C" w:rsidR="00A811A4" w:rsidRPr="00B0544D" w:rsidRDefault="003D2C21" w:rsidP="00855389">
            <w:pPr>
              <w:spacing w:before="100" w:after="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DC2C22" w:rsidRPr="00B0544D" w14:paraId="146DC85E" w14:textId="77777777" w:rsidTr="00F25716">
        <w:trPr>
          <w:jc w:val="center"/>
        </w:trPr>
        <w:tc>
          <w:tcPr>
            <w:tcW w:w="1335" w:type="dxa"/>
            <w:vAlign w:val="center"/>
          </w:tcPr>
          <w:p w14:paraId="4BE6272B" w14:textId="240650D2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8" w:name="Text63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160" w:type="dxa"/>
            <w:vAlign w:val="center"/>
          </w:tcPr>
          <w:p w14:paraId="5779732A" w14:textId="6316C0C4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9" w:name="Text64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350" w:type="dxa"/>
            <w:vAlign w:val="center"/>
          </w:tcPr>
          <w:p w14:paraId="6943E43A" w14:textId="7A03055D" w:rsidR="00A811A4" w:rsidRPr="00B0544D" w:rsidRDefault="00A811A4" w:rsidP="002A3870">
            <w:pPr>
              <w:spacing w:before="100" w:after="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0" w:name="Text65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4600" w:type="dxa"/>
            <w:vAlign w:val="center"/>
          </w:tcPr>
          <w:p w14:paraId="6C977A55" w14:textId="158F47DD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1" w:name="Text66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620" w:type="dxa"/>
            <w:vAlign w:val="center"/>
          </w:tcPr>
          <w:p w14:paraId="0A3CF2FD" w14:textId="5217915A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2" w:name="Text67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430" w:type="dxa"/>
            <w:vAlign w:val="center"/>
          </w:tcPr>
          <w:p w14:paraId="5F427ACC" w14:textId="1D872122" w:rsidR="00A811A4" w:rsidRPr="00B0544D" w:rsidRDefault="003D2C21" w:rsidP="002A3870">
            <w:pPr>
              <w:spacing w:before="100" w:after="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DC2C22" w:rsidRPr="00B0544D" w14:paraId="0A91A3A8" w14:textId="77777777" w:rsidTr="00F25716">
        <w:trPr>
          <w:jc w:val="center"/>
        </w:trPr>
        <w:tc>
          <w:tcPr>
            <w:tcW w:w="1335" w:type="dxa"/>
            <w:vAlign w:val="center"/>
          </w:tcPr>
          <w:p w14:paraId="52AC72F9" w14:textId="7CD00500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3" w:name="Text70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160" w:type="dxa"/>
            <w:vAlign w:val="center"/>
          </w:tcPr>
          <w:p w14:paraId="3CC39678" w14:textId="5C2A61B2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4" w:name="Text71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350" w:type="dxa"/>
            <w:vAlign w:val="center"/>
          </w:tcPr>
          <w:p w14:paraId="36705588" w14:textId="10925EE6" w:rsidR="00A811A4" w:rsidRPr="00B0544D" w:rsidRDefault="00A811A4" w:rsidP="002A3870">
            <w:pPr>
              <w:spacing w:before="100" w:after="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5" w:name="Text72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4600" w:type="dxa"/>
            <w:vAlign w:val="center"/>
          </w:tcPr>
          <w:p w14:paraId="0E8E1761" w14:textId="43302295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6" w:name="Text73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620" w:type="dxa"/>
            <w:vAlign w:val="center"/>
          </w:tcPr>
          <w:p w14:paraId="7C2396F6" w14:textId="69E9391B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7" w:name="Text74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2430" w:type="dxa"/>
            <w:vAlign w:val="center"/>
          </w:tcPr>
          <w:p w14:paraId="7C635A71" w14:textId="59F32B17" w:rsidR="00A811A4" w:rsidRPr="00B0544D" w:rsidRDefault="003D2C21" w:rsidP="002A3870">
            <w:pPr>
              <w:spacing w:before="100" w:after="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5379D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DC2C22" w:rsidRPr="00B0544D" w14:paraId="0F2FD46F" w14:textId="77777777" w:rsidTr="00F25716">
        <w:trPr>
          <w:trHeight w:val="273"/>
          <w:jc w:val="center"/>
        </w:trPr>
        <w:tc>
          <w:tcPr>
            <w:tcW w:w="1335" w:type="dxa"/>
            <w:vAlign w:val="center"/>
          </w:tcPr>
          <w:p w14:paraId="1040083A" w14:textId="77777777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8" w:name="Text77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B0544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2160" w:type="dxa"/>
            <w:vAlign w:val="center"/>
          </w:tcPr>
          <w:p w14:paraId="03884249" w14:textId="77777777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9" w:name="Text78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B0544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350" w:type="dxa"/>
            <w:vAlign w:val="center"/>
          </w:tcPr>
          <w:p w14:paraId="1D639A40" w14:textId="77777777" w:rsidR="00A811A4" w:rsidRPr="00B0544D" w:rsidRDefault="00A811A4" w:rsidP="002A3870">
            <w:pPr>
              <w:spacing w:before="100" w:after="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0" w:name="Text79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B0544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4600" w:type="dxa"/>
            <w:vAlign w:val="center"/>
          </w:tcPr>
          <w:p w14:paraId="112157C7" w14:textId="3F282035" w:rsidR="008022AD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1" w:name="Text80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B0544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620" w:type="dxa"/>
            <w:vAlign w:val="center"/>
          </w:tcPr>
          <w:p w14:paraId="47312E8E" w14:textId="77777777" w:rsidR="00A811A4" w:rsidRPr="00B0544D" w:rsidRDefault="00A811A4" w:rsidP="008C69C1">
            <w:pPr>
              <w:spacing w:before="100" w:after="80"/>
              <w:rPr>
                <w:rFonts w:asciiTheme="majorHAnsi" w:hAnsiTheme="majorHAnsi" w:cstheme="majorHAnsi"/>
                <w:sz w:val="20"/>
                <w:szCs w:val="20"/>
              </w:rPr>
            </w:pP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2" w:name="Text81"/>
            <w:r w:rsidRPr="00B0544D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B0544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B0544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2430" w:type="dxa"/>
            <w:vAlign w:val="center"/>
          </w:tcPr>
          <w:p w14:paraId="44D3DF71" w14:textId="722F679A" w:rsidR="00A811A4" w:rsidRPr="00B0544D" w:rsidRDefault="003D2C21" w:rsidP="002A3870">
            <w:pPr>
              <w:spacing w:before="100" w:after="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2910A4B5" w14:textId="77777777" w:rsidR="00651DFD" w:rsidRPr="009741C0" w:rsidRDefault="00651DFD" w:rsidP="009B7A1B">
      <w:pPr>
        <w:autoSpaceDE w:val="0"/>
        <w:autoSpaceDN w:val="0"/>
        <w:adjustRightInd w:val="0"/>
        <w:rPr>
          <w:rFonts w:ascii="Arial Narrow" w:hAnsi="Arial Narrow" w:cs="ArialMT"/>
          <w:sz w:val="20"/>
          <w:szCs w:val="20"/>
        </w:rPr>
      </w:pPr>
    </w:p>
    <w:sectPr w:rsidR="00651DFD" w:rsidRPr="009741C0" w:rsidSect="00CB1179">
      <w:footerReference w:type="default" r:id="rId21"/>
      <w:headerReference w:type="first" r:id="rId22"/>
      <w:footerReference w:type="first" r:id="rId23"/>
      <w:pgSz w:w="15840" w:h="12240" w:orient="landscape" w:code="1"/>
      <w:pgMar w:top="1008" w:right="864" w:bottom="720" w:left="864" w:header="288" w:footer="432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B">
      <wne:wch wne:val="00002022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92FE9" w14:textId="77777777" w:rsidR="00E96807" w:rsidRDefault="00E96807" w:rsidP="000C4605">
      <w:r>
        <w:separator/>
      </w:r>
    </w:p>
  </w:endnote>
  <w:endnote w:type="continuationSeparator" w:id="0">
    <w:p w14:paraId="6BE23920" w14:textId="77777777" w:rsidR="00E96807" w:rsidRDefault="00E96807" w:rsidP="000C4605">
      <w:r>
        <w:continuationSeparator/>
      </w:r>
    </w:p>
  </w:endnote>
  <w:endnote w:type="continuationNotice" w:id="1">
    <w:p w14:paraId="51349C52" w14:textId="77777777" w:rsidR="00E96807" w:rsidRDefault="00E96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eelfish Rg">
    <w:altName w:val="Calibri"/>
    <w:panose1 w:val="020B0608020202040504"/>
    <w:charset w:val="00"/>
    <w:family w:val="swiss"/>
    <w:notTrueType/>
    <w:pitch w:val="variable"/>
    <w:sig w:usb0="A00002EF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2B64" w14:textId="77777777" w:rsidR="00147C8E" w:rsidRPr="00B419C1" w:rsidRDefault="00147C8E" w:rsidP="00147C8E">
    <w:pPr>
      <w:pStyle w:val="NormalWeb"/>
      <w:spacing w:before="0" w:beforeAutospacing="0" w:after="0" w:afterAutospacing="0"/>
      <w:jc w:val="center"/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</w:pP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123 Compliant Logistics 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2"/>
        <w:szCs w:val="12"/>
      </w:rPr>
      <w:t>●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 </w:t>
    </w:r>
    <w:r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>Phoenix, AZ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 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2"/>
        <w:szCs w:val="12"/>
      </w:rPr>
      <w:t>●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 </w:t>
    </w:r>
    <w:r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>Agawam, MA</w:t>
    </w:r>
  </w:p>
  <w:p w14:paraId="6FA29070" w14:textId="77777777" w:rsidR="00147C8E" w:rsidRPr="00C450AA" w:rsidRDefault="00147C8E" w:rsidP="00147C8E">
    <w:pPr>
      <w:pStyle w:val="Footer"/>
      <w:jc w:val="center"/>
      <w:rPr>
        <w:rFonts w:asciiTheme="majorHAnsi" w:hAnsiTheme="majorHAnsi" w:cstheme="majorHAnsi"/>
        <w:color w:val="767171" w:themeColor="background2" w:themeShade="80"/>
        <w:sz w:val="18"/>
        <w:szCs w:val="18"/>
      </w:rPr>
    </w:pP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Phone:(602)612-4140 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2"/>
        <w:szCs w:val="12"/>
      </w:rPr>
      <w:t>●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 Fax:(480)659-2353 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2"/>
        <w:szCs w:val="12"/>
      </w:rPr>
      <w:t>●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 Email: info@123compliant.com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03AC" w14:textId="0C702595" w:rsidR="00C450AA" w:rsidRPr="00896CD7" w:rsidRDefault="00C450AA" w:rsidP="00FD570C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spacing w:val="20"/>
        <w:sz w:val="16"/>
        <w:szCs w:val="16"/>
      </w:rPr>
    </w:pPr>
    <w:r w:rsidRPr="00896CD7">
      <w:rPr>
        <w:rFonts w:asciiTheme="minorHAnsi" w:hAnsiTheme="minorHAnsi" w:cstheme="minorHAnsi"/>
        <w:spacing w:val="20"/>
        <w:sz w:val="16"/>
        <w:szCs w:val="16"/>
      </w:rPr>
      <w:t>123 Compliant Logistics</w:t>
    </w:r>
    <w:r w:rsidR="002E46E0" w:rsidRPr="00896CD7">
      <w:rPr>
        <w:rFonts w:asciiTheme="minorHAnsi" w:hAnsiTheme="minorHAnsi" w:cstheme="minorHAnsi"/>
        <w:spacing w:val="20"/>
        <w:sz w:val="16"/>
        <w:szCs w:val="16"/>
      </w:rPr>
      <w:t xml:space="preserve"> </w:t>
    </w:r>
    <w:r w:rsidR="008B7B90" w:rsidRPr="00896CD7">
      <w:rPr>
        <w:rFonts w:asciiTheme="minorHAnsi" w:hAnsiTheme="minorHAnsi" w:cstheme="minorHAnsi"/>
        <w:spacing w:val="20"/>
        <w:sz w:val="16"/>
        <w:szCs w:val="16"/>
      </w:rPr>
      <w:t xml:space="preserve"> </w:t>
    </w:r>
    <w:r w:rsidR="00D517A8" w:rsidRPr="00896CD7">
      <w:rPr>
        <w:rFonts w:asciiTheme="minorHAnsi" w:hAnsiTheme="minorHAnsi" w:cstheme="minorHAnsi"/>
        <w:spacing w:val="20"/>
        <w:sz w:val="12"/>
        <w:szCs w:val="12"/>
      </w:rPr>
      <w:t>●</w:t>
    </w:r>
    <w:r w:rsidR="00D517A8" w:rsidRPr="00896CD7">
      <w:rPr>
        <w:rFonts w:asciiTheme="minorHAnsi" w:hAnsiTheme="minorHAnsi" w:cstheme="minorHAnsi"/>
        <w:spacing w:val="20"/>
        <w:sz w:val="16"/>
        <w:szCs w:val="16"/>
      </w:rPr>
      <w:t xml:space="preserve">  </w:t>
    </w:r>
    <w:r w:rsidRPr="00896CD7">
      <w:rPr>
        <w:rFonts w:asciiTheme="minorHAnsi" w:hAnsiTheme="minorHAnsi" w:cstheme="minorHAnsi"/>
        <w:spacing w:val="20"/>
        <w:sz w:val="16"/>
        <w:szCs w:val="16"/>
      </w:rPr>
      <w:t xml:space="preserve">Phoenix, </w:t>
    </w:r>
    <w:r w:rsidR="00D517A8" w:rsidRPr="00896CD7">
      <w:rPr>
        <w:rFonts w:asciiTheme="minorHAnsi" w:hAnsiTheme="minorHAnsi" w:cstheme="minorHAnsi"/>
        <w:spacing w:val="20"/>
        <w:sz w:val="16"/>
        <w:szCs w:val="16"/>
      </w:rPr>
      <w:t>AZ</w:t>
    </w:r>
  </w:p>
  <w:p w14:paraId="5322B7D0" w14:textId="01108B50" w:rsidR="00951EE8" w:rsidRPr="00896CD7" w:rsidRDefault="00A979B9" w:rsidP="00C450AA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896CD7">
      <w:rPr>
        <w:rFonts w:asciiTheme="minorHAnsi" w:hAnsiTheme="minorHAnsi" w:cstheme="minorHAnsi"/>
        <w:spacing w:val="20"/>
        <w:sz w:val="16"/>
        <w:szCs w:val="16"/>
      </w:rPr>
      <w:t>Tel</w:t>
    </w:r>
    <w:r w:rsidR="00C450AA" w:rsidRPr="00896CD7">
      <w:rPr>
        <w:rFonts w:asciiTheme="minorHAnsi" w:hAnsiTheme="minorHAnsi" w:cstheme="minorHAnsi"/>
        <w:spacing w:val="20"/>
        <w:sz w:val="16"/>
        <w:szCs w:val="16"/>
      </w:rPr>
      <w:t>:</w:t>
    </w:r>
    <w:r w:rsidR="00D517A8" w:rsidRPr="00896CD7">
      <w:rPr>
        <w:rFonts w:asciiTheme="minorHAnsi" w:hAnsiTheme="minorHAnsi" w:cstheme="minorHAnsi"/>
        <w:spacing w:val="20"/>
        <w:sz w:val="16"/>
        <w:szCs w:val="16"/>
      </w:rPr>
      <w:t xml:space="preserve"> </w:t>
    </w:r>
    <w:r w:rsidR="00C450AA" w:rsidRPr="00896CD7">
      <w:rPr>
        <w:rFonts w:asciiTheme="minorHAnsi" w:hAnsiTheme="minorHAnsi" w:cstheme="minorHAnsi"/>
        <w:spacing w:val="20"/>
        <w:sz w:val="16"/>
        <w:szCs w:val="16"/>
      </w:rPr>
      <w:t>(602)</w:t>
    </w:r>
    <w:r w:rsidR="003016E2" w:rsidRPr="00896CD7">
      <w:rPr>
        <w:rFonts w:asciiTheme="minorHAnsi" w:hAnsiTheme="minorHAnsi" w:cstheme="minorHAnsi"/>
        <w:spacing w:val="20"/>
        <w:sz w:val="16"/>
        <w:szCs w:val="16"/>
      </w:rPr>
      <w:t xml:space="preserve"> </w:t>
    </w:r>
    <w:r w:rsidR="00C450AA" w:rsidRPr="00896CD7">
      <w:rPr>
        <w:rFonts w:asciiTheme="minorHAnsi" w:hAnsiTheme="minorHAnsi" w:cstheme="minorHAnsi"/>
        <w:spacing w:val="20"/>
        <w:sz w:val="16"/>
        <w:szCs w:val="16"/>
      </w:rPr>
      <w:t>612-4140</w:t>
    </w:r>
    <w:r w:rsidR="003016E2" w:rsidRPr="00896CD7">
      <w:rPr>
        <w:rFonts w:asciiTheme="minorHAnsi" w:hAnsiTheme="minorHAnsi" w:cstheme="minorHAnsi"/>
        <w:spacing w:val="20"/>
        <w:sz w:val="16"/>
        <w:szCs w:val="16"/>
      </w:rPr>
      <w:t xml:space="preserve">  </w:t>
    </w:r>
    <w:r w:rsidR="00C450AA" w:rsidRPr="00896CD7">
      <w:rPr>
        <w:rFonts w:asciiTheme="minorHAnsi" w:hAnsiTheme="minorHAnsi" w:cstheme="minorHAnsi"/>
        <w:spacing w:val="20"/>
        <w:sz w:val="12"/>
        <w:szCs w:val="12"/>
      </w:rPr>
      <w:t>●</w:t>
    </w:r>
    <w:r w:rsidR="00C450AA" w:rsidRPr="00896CD7">
      <w:rPr>
        <w:rFonts w:asciiTheme="minorHAnsi" w:hAnsiTheme="minorHAnsi" w:cstheme="minorHAnsi"/>
        <w:spacing w:val="20"/>
        <w:sz w:val="16"/>
        <w:szCs w:val="16"/>
      </w:rPr>
      <w:t xml:space="preserve"> </w:t>
    </w:r>
    <w:r w:rsidR="003016E2" w:rsidRPr="00896CD7">
      <w:rPr>
        <w:rFonts w:asciiTheme="minorHAnsi" w:hAnsiTheme="minorHAnsi" w:cstheme="minorHAnsi"/>
        <w:spacing w:val="20"/>
        <w:sz w:val="16"/>
        <w:szCs w:val="16"/>
      </w:rPr>
      <w:t xml:space="preserve"> </w:t>
    </w:r>
    <w:r w:rsidR="00C450AA" w:rsidRPr="00896CD7">
      <w:rPr>
        <w:rFonts w:asciiTheme="minorHAnsi" w:hAnsiTheme="minorHAnsi" w:cstheme="minorHAnsi"/>
        <w:spacing w:val="20"/>
        <w:sz w:val="16"/>
        <w:szCs w:val="16"/>
      </w:rPr>
      <w:t>Fax:</w:t>
    </w:r>
    <w:r w:rsidR="00D517A8" w:rsidRPr="00896CD7">
      <w:rPr>
        <w:rFonts w:asciiTheme="minorHAnsi" w:hAnsiTheme="minorHAnsi" w:cstheme="minorHAnsi"/>
        <w:spacing w:val="20"/>
        <w:sz w:val="16"/>
        <w:szCs w:val="16"/>
      </w:rPr>
      <w:t xml:space="preserve"> </w:t>
    </w:r>
    <w:r w:rsidR="00C450AA" w:rsidRPr="00896CD7">
      <w:rPr>
        <w:rFonts w:asciiTheme="minorHAnsi" w:hAnsiTheme="minorHAnsi" w:cstheme="minorHAnsi"/>
        <w:spacing w:val="20"/>
        <w:sz w:val="16"/>
        <w:szCs w:val="16"/>
      </w:rPr>
      <w:t>(480)</w:t>
    </w:r>
    <w:r w:rsidR="003016E2" w:rsidRPr="00896CD7">
      <w:rPr>
        <w:rFonts w:asciiTheme="minorHAnsi" w:hAnsiTheme="minorHAnsi" w:cstheme="minorHAnsi"/>
        <w:spacing w:val="20"/>
        <w:sz w:val="16"/>
        <w:szCs w:val="16"/>
      </w:rPr>
      <w:t xml:space="preserve"> </w:t>
    </w:r>
    <w:r w:rsidR="00C450AA" w:rsidRPr="00896CD7">
      <w:rPr>
        <w:rFonts w:asciiTheme="minorHAnsi" w:hAnsiTheme="minorHAnsi" w:cstheme="minorHAnsi"/>
        <w:spacing w:val="20"/>
        <w:sz w:val="16"/>
        <w:szCs w:val="16"/>
      </w:rPr>
      <w:t>659-2353</w:t>
    </w:r>
    <w:r w:rsidR="003016E2" w:rsidRPr="00896CD7">
      <w:rPr>
        <w:rFonts w:asciiTheme="minorHAnsi" w:hAnsiTheme="minorHAnsi" w:cstheme="minorHAnsi"/>
        <w:spacing w:val="20"/>
        <w:sz w:val="16"/>
        <w:szCs w:val="16"/>
      </w:rPr>
      <w:t xml:space="preserve">  </w:t>
    </w:r>
    <w:r w:rsidR="00C450AA" w:rsidRPr="00896CD7">
      <w:rPr>
        <w:rFonts w:asciiTheme="minorHAnsi" w:hAnsiTheme="minorHAnsi" w:cstheme="minorHAnsi"/>
        <w:spacing w:val="20"/>
        <w:sz w:val="12"/>
        <w:szCs w:val="12"/>
      </w:rPr>
      <w:t>●</w:t>
    </w:r>
    <w:r w:rsidR="00C450AA" w:rsidRPr="00896CD7">
      <w:rPr>
        <w:rFonts w:asciiTheme="minorHAnsi" w:hAnsiTheme="minorHAnsi" w:cstheme="minorHAnsi"/>
        <w:spacing w:val="20"/>
        <w:sz w:val="16"/>
        <w:szCs w:val="16"/>
      </w:rPr>
      <w:t xml:space="preserve"> </w:t>
    </w:r>
    <w:r w:rsidR="006964D5" w:rsidRPr="00896CD7">
      <w:rPr>
        <w:rFonts w:asciiTheme="minorHAnsi" w:hAnsiTheme="minorHAnsi" w:cstheme="minorHAnsi"/>
        <w:spacing w:val="20"/>
        <w:sz w:val="16"/>
        <w:szCs w:val="16"/>
      </w:rPr>
      <w:t xml:space="preserve"> </w:t>
    </w:r>
    <w:r w:rsidR="00C450AA" w:rsidRPr="00896CD7">
      <w:rPr>
        <w:rFonts w:asciiTheme="minorHAnsi" w:hAnsiTheme="minorHAnsi" w:cstheme="minorHAnsi"/>
        <w:spacing w:val="20"/>
        <w:sz w:val="16"/>
        <w:szCs w:val="16"/>
      </w:rPr>
      <w:t>info@123compliant.com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DE63" w14:textId="77777777" w:rsidR="00BF2A8D" w:rsidRPr="00FA373D" w:rsidRDefault="00BF2A8D" w:rsidP="00BF2A8D">
    <w:pPr>
      <w:jc w:val="center"/>
      <w:rPr>
        <w:rFonts w:asciiTheme="majorHAnsi" w:hAnsiTheme="majorHAnsi" w:cstheme="majorHAnsi"/>
        <w:b/>
        <w:bCs/>
        <w:i/>
        <w:iCs/>
      </w:rPr>
    </w:pPr>
    <w:r w:rsidRPr="00FA373D">
      <w:rPr>
        <w:rFonts w:asciiTheme="majorHAnsi" w:hAnsiTheme="majorHAnsi" w:cstheme="majorHAnsi"/>
        <w:b/>
        <w:bCs/>
        <w:i/>
        <w:iCs/>
        <w:sz w:val="20"/>
        <w:szCs w:val="20"/>
      </w:rPr>
      <w:t>I declare the information provided on this form is true and correct to the best of my knowledge.</w:t>
    </w:r>
  </w:p>
  <w:p w14:paraId="6CAD5042" w14:textId="77777777" w:rsidR="00BF2A8D" w:rsidRPr="00FA373D" w:rsidRDefault="00BF2A8D" w:rsidP="00BF2A8D">
    <w:pPr>
      <w:jc w:val="center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"/>
      <w:gridCol w:w="4727"/>
      <w:gridCol w:w="256"/>
      <w:gridCol w:w="3198"/>
      <w:gridCol w:w="256"/>
      <w:gridCol w:w="1869"/>
      <w:gridCol w:w="242"/>
    </w:tblGrid>
    <w:tr w:rsidR="00BF2A8D" w14:paraId="4339FDCF" w14:textId="77777777" w:rsidTr="006B4BAC">
      <w:tc>
        <w:tcPr>
          <w:tcW w:w="265" w:type="dxa"/>
        </w:tcPr>
        <w:p w14:paraId="4FECDB14" w14:textId="77777777" w:rsidR="00BF2A8D" w:rsidRDefault="00BF2A8D" w:rsidP="00BF2A8D">
          <w:pPr>
            <w:pStyle w:val="Footer"/>
            <w:jc w:val="center"/>
          </w:pPr>
        </w:p>
      </w:tc>
      <w:tc>
        <w:tcPr>
          <w:tcW w:w="6300" w:type="dxa"/>
          <w:tcBorders>
            <w:bottom w:val="single" w:sz="4" w:space="0" w:color="auto"/>
          </w:tcBorders>
        </w:tcPr>
        <w:p w14:paraId="4C9D65B5" w14:textId="77777777" w:rsidR="00BF2A8D" w:rsidRDefault="00BF2A8D" w:rsidP="00BF2A8D">
          <w:pPr>
            <w:pStyle w:val="Footer"/>
            <w:jc w:val="center"/>
          </w:pPr>
        </w:p>
      </w:tc>
      <w:tc>
        <w:tcPr>
          <w:tcW w:w="270" w:type="dxa"/>
        </w:tcPr>
        <w:p w14:paraId="4D53A99E" w14:textId="77777777" w:rsidR="00BF2A8D" w:rsidRDefault="00BF2A8D" w:rsidP="00BF2A8D">
          <w:pPr>
            <w:pStyle w:val="Footer"/>
            <w:jc w:val="center"/>
          </w:pPr>
        </w:p>
      </w:tc>
      <w:tc>
        <w:tcPr>
          <w:tcW w:w="4320" w:type="dxa"/>
          <w:tcBorders>
            <w:bottom w:val="single" w:sz="4" w:space="0" w:color="auto"/>
          </w:tcBorders>
        </w:tcPr>
        <w:p w14:paraId="1D9EFC93" w14:textId="77777777" w:rsidR="00BF2A8D" w:rsidRDefault="00BF2A8D" w:rsidP="00BF2A8D">
          <w:pPr>
            <w:pStyle w:val="Footer"/>
            <w:tabs>
              <w:tab w:val="clear" w:pos="4680"/>
              <w:tab w:val="clear" w:pos="9360"/>
              <w:tab w:val="left" w:pos="1200"/>
            </w:tabs>
            <w:jc w:val="center"/>
          </w:pPr>
        </w:p>
      </w:tc>
      <w:tc>
        <w:tcPr>
          <w:tcW w:w="270" w:type="dxa"/>
        </w:tcPr>
        <w:p w14:paraId="774C55A3" w14:textId="77777777" w:rsidR="00BF2A8D" w:rsidRDefault="00BF2A8D" w:rsidP="00BF2A8D">
          <w:pPr>
            <w:pStyle w:val="Footer"/>
            <w:jc w:val="center"/>
          </w:pPr>
        </w:p>
      </w:tc>
      <w:tc>
        <w:tcPr>
          <w:tcW w:w="2427" w:type="dxa"/>
          <w:tcBorders>
            <w:bottom w:val="single" w:sz="4" w:space="0" w:color="auto"/>
          </w:tcBorders>
        </w:tcPr>
        <w:p w14:paraId="467E3DEF" w14:textId="77777777" w:rsidR="00BF2A8D" w:rsidRDefault="00BF2A8D" w:rsidP="00BF2A8D">
          <w:pPr>
            <w:pStyle w:val="Footer"/>
            <w:jc w:val="center"/>
          </w:pPr>
        </w:p>
      </w:tc>
      <w:tc>
        <w:tcPr>
          <w:tcW w:w="250" w:type="dxa"/>
        </w:tcPr>
        <w:p w14:paraId="741ACD11" w14:textId="77777777" w:rsidR="00BF2A8D" w:rsidRDefault="00BF2A8D" w:rsidP="00BF2A8D">
          <w:pPr>
            <w:pStyle w:val="Footer"/>
            <w:jc w:val="center"/>
          </w:pPr>
        </w:p>
      </w:tc>
    </w:tr>
    <w:tr w:rsidR="00BF2A8D" w14:paraId="41496E83" w14:textId="77777777" w:rsidTr="006B4BAC">
      <w:trPr>
        <w:trHeight w:val="70"/>
      </w:trPr>
      <w:tc>
        <w:tcPr>
          <w:tcW w:w="265" w:type="dxa"/>
        </w:tcPr>
        <w:p w14:paraId="22CAD920" w14:textId="77777777" w:rsidR="00BF2A8D" w:rsidRDefault="00BF2A8D" w:rsidP="00BF2A8D">
          <w:pPr>
            <w:pStyle w:val="Footer"/>
            <w:jc w:val="center"/>
          </w:pPr>
        </w:p>
      </w:tc>
      <w:tc>
        <w:tcPr>
          <w:tcW w:w="6300" w:type="dxa"/>
          <w:tcBorders>
            <w:top w:val="single" w:sz="4" w:space="0" w:color="auto"/>
          </w:tcBorders>
        </w:tcPr>
        <w:p w14:paraId="5AF85BD1" w14:textId="77777777" w:rsidR="00BF2A8D" w:rsidRPr="004041A1" w:rsidRDefault="00BF2A8D" w:rsidP="00BF2A8D">
          <w:pPr>
            <w:pStyle w:val="Footer"/>
            <w:jc w:val="center"/>
            <w:rPr>
              <w:rFonts w:asciiTheme="majorHAnsi" w:hAnsiTheme="majorHAnsi" w:cstheme="majorHAnsi"/>
              <w:i/>
              <w:iCs/>
              <w:sz w:val="16"/>
              <w:szCs w:val="16"/>
            </w:rPr>
          </w:pPr>
          <w:r w:rsidRPr="004041A1">
            <w:rPr>
              <w:rFonts w:asciiTheme="majorHAnsi" w:hAnsiTheme="majorHAnsi" w:cstheme="majorHAnsi"/>
              <w:i/>
              <w:iCs/>
              <w:sz w:val="16"/>
              <w:szCs w:val="16"/>
            </w:rPr>
            <w:t>Signature (</w:t>
          </w:r>
          <w:r>
            <w:rPr>
              <w:rFonts w:asciiTheme="majorHAnsi" w:hAnsiTheme="majorHAnsi" w:cstheme="majorHAnsi"/>
              <w:i/>
              <w:iCs/>
              <w:sz w:val="16"/>
              <w:szCs w:val="16"/>
            </w:rPr>
            <w:t xml:space="preserve">customer </w:t>
          </w:r>
          <w:r w:rsidRPr="004041A1">
            <w:rPr>
              <w:rFonts w:asciiTheme="majorHAnsi" w:hAnsiTheme="majorHAnsi" w:cstheme="majorHAnsi"/>
              <w:i/>
              <w:iCs/>
              <w:sz w:val="16"/>
              <w:szCs w:val="16"/>
            </w:rPr>
            <w:t>employee completing this form)</w:t>
          </w:r>
        </w:p>
      </w:tc>
      <w:tc>
        <w:tcPr>
          <w:tcW w:w="270" w:type="dxa"/>
        </w:tcPr>
        <w:p w14:paraId="04E74DCD" w14:textId="77777777" w:rsidR="00BF2A8D" w:rsidRDefault="00BF2A8D" w:rsidP="00BF2A8D">
          <w:pPr>
            <w:pStyle w:val="Footer"/>
            <w:jc w:val="center"/>
          </w:pPr>
        </w:p>
      </w:tc>
      <w:tc>
        <w:tcPr>
          <w:tcW w:w="4320" w:type="dxa"/>
          <w:tcBorders>
            <w:top w:val="single" w:sz="4" w:space="0" w:color="auto"/>
          </w:tcBorders>
        </w:tcPr>
        <w:p w14:paraId="38A06207" w14:textId="77777777" w:rsidR="00BF2A8D" w:rsidRPr="00317AD1" w:rsidRDefault="00BF2A8D" w:rsidP="00BF2A8D">
          <w:pPr>
            <w:pStyle w:val="Footer"/>
            <w:jc w:val="center"/>
            <w:rPr>
              <w:rFonts w:asciiTheme="majorHAnsi" w:hAnsiTheme="majorHAnsi" w:cstheme="majorHAnsi"/>
              <w:i/>
              <w:iCs/>
              <w:sz w:val="16"/>
              <w:szCs w:val="16"/>
            </w:rPr>
          </w:pPr>
          <w:r w:rsidRPr="00317AD1">
            <w:rPr>
              <w:rFonts w:asciiTheme="majorHAnsi" w:hAnsiTheme="majorHAnsi" w:cstheme="majorHAnsi"/>
              <w:i/>
              <w:iCs/>
              <w:sz w:val="16"/>
              <w:szCs w:val="16"/>
            </w:rPr>
            <w:t>Title</w:t>
          </w:r>
        </w:p>
      </w:tc>
      <w:tc>
        <w:tcPr>
          <w:tcW w:w="270" w:type="dxa"/>
        </w:tcPr>
        <w:p w14:paraId="7BDD74FD" w14:textId="77777777" w:rsidR="00BF2A8D" w:rsidRDefault="00BF2A8D" w:rsidP="00BF2A8D">
          <w:pPr>
            <w:pStyle w:val="Footer"/>
            <w:jc w:val="center"/>
          </w:pPr>
        </w:p>
      </w:tc>
      <w:tc>
        <w:tcPr>
          <w:tcW w:w="2427" w:type="dxa"/>
          <w:tcBorders>
            <w:top w:val="single" w:sz="4" w:space="0" w:color="auto"/>
          </w:tcBorders>
        </w:tcPr>
        <w:p w14:paraId="79DE14EE" w14:textId="77777777" w:rsidR="00BF2A8D" w:rsidRPr="00317AD1" w:rsidRDefault="00BF2A8D" w:rsidP="00BF2A8D">
          <w:pPr>
            <w:pStyle w:val="Footer"/>
            <w:jc w:val="center"/>
            <w:rPr>
              <w:rFonts w:asciiTheme="majorHAnsi" w:hAnsiTheme="majorHAnsi" w:cstheme="majorHAnsi"/>
              <w:i/>
              <w:iCs/>
              <w:sz w:val="16"/>
              <w:szCs w:val="16"/>
            </w:rPr>
          </w:pPr>
          <w:r>
            <w:rPr>
              <w:rFonts w:asciiTheme="majorHAnsi" w:hAnsiTheme="majorHAnsi" w:cstheme="majorHAnsi"/>
              <w:i/>
              <w:iCs/>
              <w:sz w:val="16"/>
              <w:szCs w:val="16"/>
            </w:rPr>
            <w:t>Date</w:t>
          </w:r>
        </w:p>
      </w:tc>
      <w:tc>
        <w:tcPr>
          <w:tcW w:w="250" w:type="dxa"/>
        </w:tcPr>
        <w:p w14:paraId="57D5D496" w14:textId="77777777" w:rsidR="00BF2A8D" w:rsidRDefault="00BF2A8D" w:rsidP="00BF2A8D">
          <w:pPr>
            <w:pStyle w:val="Footer"/>
            <w:jc w:val="center"/>
          </w:pPr>
        </w:p>
      </w:tc>
    </w:tr>
  </w:tbl>
  <w:p w14:paraId="39216045" w14:textId="77777777" w:rsidR="00BF2A8D" w:rsidRPr="00B419C1" w:rsidRDefault="00BF2A8D" w:rsidP="00BF2A8D">
    <w:pPr>
      <w:pStyle w:val="NormalWeb"/>
      <w:spacing w:before="0" w:beforeAutospacing="0" w:after="0" w:afterAutospacing="0"/>
      <w:jc w:val="center"/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</w:pP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123 Compliant Logistics 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2"/>
        <w:szCs w:val="12"/>
      </w:rPr>
      <w:t>●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 </w:t>
    </w:r>
    <w:r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>Phoenix, AZ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 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2"/>
        <w:szCs w:val="12"/>
      </w:rPr>
      <w:t>●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 </w:t>
    </w:r>
    <w:r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>Agawam, MA</w:t>
    </w:r>
  </w:p>
  <w:p w14:paraId="6E8C8854" w14:textId="00248402" w:rsidR="00126F04" w:rsidRPr="00BF2A8D" w:rsidRDefault="00BF2A8D" w:rsidP="00BF2A8D">
    <w:pPr>
      <w:pStyle w:val="Footer"/>
      <w:jc w:val="center"/>
      <w:rPr>
        <w:rFonts w:asciiTheme="majorHAnsi" w:hAnsiTheme="majorHAnsi" w:cstheme="majorHAnsi"/>
        <w:color w:val="767171" w:themeColor="background2" w:themeShade="80"/>
        <w:sz w:val="18"/>
        <w:szCs w:val="18"/>
      </w:rPr>
    </w:pP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Phone:(602)612-4140 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2"/>
        <w:szCs w:val="12"/>
      </w:rPr>
      <w:t>●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 Fax:(480)659-2353 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2"/>
        <w:szCs w:val="12"/>
      </w:rPr>
      <w:t>●</w:t>
    </w:r>
    <w:r w:rsidRPr="00B419C1">
      <w:rPr>
        <w:rFonts w:asciiTheme="majorHAnsi" w:hAnsiTheme="majorHAnsi" w:cstheme="majorHAnsi"/>
        <w:color w:val="767171" w:themeColor="background2" w:themeShade="80"/>
        <w:spacing w:val="20"/>
        <w:sz w:val="18"/>
        <w:szCs w:val="18"/>
      </w:rPr>
      <w:t xml:space="preserve"> Email: info@123compliant.com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48A3" w14:textId="5C6F67A3" w:rsidR="00A4494A" w:rsidRDefault="00147C8E" w:rsidP="00713E22">
    <w:pPr>
      <w:jc w:val="center"/>
      <w:rPr>
        <w:rFonts w:asciiTheme="majorHAnsi" w:hAnsiTheme="majorHAnsi" w:cstheme="majorHAnsi"/>
        <w:b/>
        <w:bCs/>
        <w:i/>
        <w:iCs/>
        <w:sz w:val="20"/>
        <w:szCs w:val="20"/>
      </w:rPr>
    </w:pPr>
    <w:r w:rsidRPr="00FA373D">
      <w:rPr>
        <w:rFonts w:asciiTheme="majorHAnsi" w:hAnsiTheme="majorHAnsi" w:cstheme="majorHAnsi"/>
        <w:b/>
        <w:bCs/>
        <w:i/>
        <w:iCs/>
        <w:sz w:val="20"/>
        <w:szCs w:val="20"/>
      </w:rPr>
      <w:t>I declare the information provided on this form is true and correct to the best of my knowledge.</w:t>
    </w:r>
  </w:p>
  <w:p w14:paraId="24D22EAE" w14:textId="77777777" w:rsidR="00451321" w:rsidRPr="00D4007B" w:rsidRDefault="00451321" w:rsidP="009B7A1B">
    <w:pPr>
      <w:rPr>
        <w:sz w:val="12"/>
        <w:szCs w:val="12"/>
      </w:rPr>
    </w:pPr>
  </w:p>
  <w:p w14:paraId="2021D726" w14:textId="77777777" w:rsidR="00F96288" w:rsidRDefault="00F96288" w:rsidP="00896E9A">
    <w:pPr>
      <w:jc w:val="center"/>
      <w:rPr>
        <w:sz w:val="12"/>
        <w:szCs w:val="12"/>
      </w:rPr>
    </w:pPr>
  </w:p>
  <w:p w14:paraId="451DD156" w14:textId="77777777" w:rsidR="00807ABA" w:rsidRPr="00D4007B" w:rsidRDefault="00807ABA" w:rsidP="00896E9A">
    <w:pPr>
      <w:jc w:val="center"/>
      <w:rPr>
        <w:sz w:val="12"/>
        <w:szCs w:val="12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5"/>
      <w:gridCol w:w="6300"/>
      <w:gridCol w:w="270"/>
      <w:gridCol w:w="4320"/>
      <w:gridCol w:w="270"/>
      <w:gridCol w:w="2427"/>
      <w:gridCol w:w="250"/>
    </w:tblGrid>
    <w:tr w:rsidR="00147C8E" w14:paraId="79F38A27" w14:textId="77777777" w:rsidTr="00DC0E73">
      <w:tc>
        <w:tcPr>
          <w:tcW w:w="265" w:type="dxa"/>
        </w:tcPr>
        <w:p w14:paraId="3751B80A" w14:textId="77777777" w:rsidR="00147C8E" w:rsidRDefault="00147C8E" w:rsidP="00896E9A">
          <w:pPr>
            <w:pStyle w:val="Footer"/>
            <w:jc w:val="center"/>
          </w:pPr>
        </w:p>
      </w:tc>
      <w:tc>
        <w:tcPr>
          <w:tcW w:w="6300" w:type="dxa"/>
          <w:tcBorders>
            <w:bottom w:val="single" w:sz="4" w:space="0" w:color="auto"/>
          </w:tcBorders>
        </w:tcPr>
        <w:p w14:paraId="550E2089" w14:textId="77777777" w:rsidR="00147C8E" w:rsidRDefault="00147C8E" w:rsidP="00896E9A">
          <w:pPr>
            <w:pStyle w:val="Footer"/>
            <w:jc w:val="center"/>
          </w:pPr>
        </w:p>
      </w:tc>
      <w:tc>
        <w:tcPr>
          <w:tcW w:w="270" w:type="dxa"/>
        </w:tcPr>
        <w:p w14:paraId="1A031DDC" w14:textId="77777777" w:rsidR="00147C8E" w:rsidRDefault="00147C8E" w:rsidP="00896E9A">
          <w:pPr>
            <w:pStyle w:val="Footer"/>
            <w:jc w:val="center"/>
          </w:pPr>
        </w:p>
      </w:tc>
      <w:tc>
        <w:tcPr>
          <w:tcW w:w="4320" w:type="dxa"/>
          <w:tcBorders>
            <w:bottom w:val="single" w:sz="4" w:space="0" w:color="auto"/>
          </w:tcBorders>
        </w:tcPr>
        <w:p w14:paraId="049D3E98" w14:textId="77777777" w:rsidR="00147C8E" w:rsidRDefault="00147C8E" w:rsidP="0048535B">
          <w:pPr>
            <w:pStyle w:val="Footer"/>
            <w:tabs>
              <w:tab w:val="clear" w:pos="4680"/>
              <w:tab w:val="clear" w:pos="9360"/>
              <w:tab w:val="left" w:pos="1200"/>
            </w:tabs>
          </w:pPr>
        </w:p>
      </w:tc>
      <w:tc>
        <w:tcPr>
          <w:tcW w:w="270" w:type="dxa"/>
        </w:tcPr>
        <w:p w14:paraId="1F76ED24" w14:textId="77777777" w:rsidR="00147C8E" w:rsidRDefault="00147C8E" w:rsidP="00896E9A">
          <w:pPr>
            <w:pStyle w:val="Footer"/>
            <w:jc w:val="center"/>
          </w:pPr>
        </w:p>
      </w:tc>
      <w:tc>
        <w:tcPr>
          <w:tcW w:w="2427" w:type="dxa"/>
          <w:tcBorders>
            <w:bottom w:val="single" w:sz="4" w:space="0" w:color="auto"/>
          </w:tcBorders>
        </w:tcPr>
        <w:p w14:paraId="30744017" w14:textId="77777777" w:rsidR="00147C8E" w:rsidRDefault="00147C8E" w:rsidP="00896E9A">
          <w:pPr>
            <w:pStyle w:val="Footer"/>
            <w:jc w:val="center"/>
          </w:pPr>
        </w:p>
      </w:tc>
      <w:tc>
        <w:tcPr>
          <w:tcW w:w="250" w:type="dxa"/>
        </w:tcPr>
        <w:p w14:paraId="76CB8D2A" w14:textId="77777777" w:rsidR="00147C8E" w:rsidRDefault="00147C8E" w:rsidP="00896E9A">
          <w:pPr>
            <w:pStyle w:val="Footer"/>
            <w:jc w:val="center"/>
          </w:pPr>
        </w:p>
      </w:tc>
    </w:tr>
    <w:tr w:rsidR="00783EFB" w14:paraId="55892123" w14:textId="77777777" w:rsidTr="00653F20">
      <w:trPr>
        <w:trHeight w:val="70"/>
      </w:trPr>
      <w:tc>
        <w:tcPr>
          <w:tcW w:w="265" w:type="dxa"/>
        </w:tcPr>
        <w:p w14:paraId="0DB009BB" w14:textId="77777777" w:rsidR="00783EFB" w:rsidRDefault="00783EFB" w:rsidP="00783EFB">
          <w:pPr>
            <w:pStyle w:val="Footer"/>
            <w:jc w:val="center"/>
          </w:pPr>
        </w:p>
      </w:tc>
      <w:tc>
        <w:tcPr>
          <w:tcW w:w="6300" w:type="dxa"/>
          <w:tcBorders>
            <w:top w:val="single" w:sz="4" w:space="0" w:color="auto"/>
          </w:tcBorders>
        </w:tcPr>
        <w:p w14:paraId="35720E25" w14:textId="77777777" w:rsidR="00783EFB" w:rsidRPr="004041A1" w:rsidRDefault="00783EFB" w:rsidP="00783EFB">
          <w:pPr>
            <w:pStyle w:val="Footer"/>
            <w:jc w:val="center"/>
            <w:rPr>
              <w:rFonts w:asciiTheme="majorHAnsi" w:hAnsiTheme="majorHAnsi" w:cstheme="majorHAnsi"/>
              <w:i/>
              <w:iCs/>
              <w:sz w:val="16"/>
              <w:szCs w:val="16"/>
            </w:rPr>
          </w:pPr>
          <w:r w:rsidRPr="004041A1">
            <w:rPr>
              <w:rFonts w:asciiTheme="majorHAnsi" w:hAnsiTheme="majorHAnsi" w:cstheme="majorHAnsi"/>
              <w:i/>
              <w:iCs/>
              <w:sz w:val="16"/>
              <w:szCs w:val="16"/>
            </w:rPr>
            <w:t>Signature (</w:t>
          </w:r>
          <w:r>
            <w:rPr>
              <w:rFonts w:asciiTheme="majorHAnsi" w:hAnsiTheme="majorHAnsi" w:cstheme="majorHAnsi"/>
              <w:i/>
              <w:iCs/>
              <w:sz w:val="16"/>
              <w:szCs w:val="16"/>
            </w:rPr>
            <w:t>DEA Registrant or staff member</w:t>
          </w:r>
          <w:r w:rsidRPr="004041A1">
            <w:rPr>
              <w:rFonts w:asciiTheme="majorHAnsi" w:hAnsiTheme="majorHAnsi" w:cstheme="majorHAnsi"/>
              <w:i/>
              <w:iCs/>
              <w:sz w:val="16"/>
              <w:szCs w:val="16"/>
            </w:rPr>
            <w:t>)</w:t>
          </w:r>
        </w:p>
      </w:tc>
      <w:tc>
        <w:tcPr>
          <w:tcW w:w="270" w:type="dxa"/>
        </w:tcPr>
        <w:p w14:paraId="739578A8" w14:textId="77777777" w:rsidR="00783EFB" w:rsidRDefault="00783EFB" w:rsidP="00783EFB">
          <w:pPr>
            <w:pStyle w:val="Footer"/>
            <w:jc w:val="center"/>
          </w:pPr>
        </w:p>
      </w:tc>
      <w:tc>
        <w:tcPr>
          <w:tcW w:w="4320" w:type="dxa"/>
          <w:tcBorders>
            <w:top w:val="single" w:sz="4" w:space="0" w:color="auto"/>
          </w:tcBorders>
        </w:tcPr>
        <w:p w14:paraId="4842AF5B" w14:textId="77777777" w:rsidR="00783EFB" w:rsidRPr="00317AD1" w:rsidRDefault="00783EFB" w:rsidP="00783EFB">
          <w:pPr>
            <w:pStyle w:val="Footer"/>
            <w:jc w:val="center"/>
            <w:rPr>
              <w:rFonts w:asciiTheme="majorHAnsi" w:hAnsiTheme="majorHAnsi" w:cstheme="majorHAnsi"/>
              <w:i/>
              <w:iCs/>
              <w:sz w:val="16"/>
              <w:szCs w:val="16"/>
            </w:rPr>
          </w:pPr>
          <w:r w:rsidRPr="00317AD1">
            <w:rPr>
              <w:rFonts w:asciiTheme="majorHAnsi" w:hAnsiTheme="majorHAnsi" w:cstheme="majorHAnsi"/>
              <w:i/>
              <w:iCs/>
              <w:sz w:val="16"/>
              <w:szCs w:val="16"/>
            </w:rPr>
            <w:t>Title</w:t>
          </w:r>
        </w:p>
      </w:tc>
      <w:tc>
        <w:tcPr>
          <w:tcW w:w="270" w:type="dxa"/>
        </w:tcPr>
        <w:p w14:paraId="414E064F" w14:textId="77777777" w:rsidR="00783EFB" w:rsidRDefault="00783EFB" w:rsidP="00783EFB">
          <w:pPr>
            <w:pStyle w:val="Footer"/>
            <w:jc w:val="center"/>
          </w:pPr>
        </w:p>
      </w:tc>
      <w:tc>
        <w:tcPr>
          <w:tcW w:w="2427" w:type="dxa"/>
          <w:tcBorders>
            <w:top w:val="single" w:sz="4" w:space="0" w:color="auto"/>
          </w:tcBorders>
        </w:tcPr>
        <w:p w14:paraId="6954CCC7" w14:textId="77777777" w:rsidR="00783EFB" w:rsidRPr="00317AD1" w:rsidRDefault="00783EFB" w:rsidP="00783EFB">
          <w:pPr>
            <w:pStyle w:val="Footer"/>
            <w:jc w:val="center"/>
            <w:rPr>
              <w:rFonts w:asciiTheme="majorHAnsi" w:hAnsiTheme="majorHAnsi" w:cstheme="majorHAnsi"/>
              <w:i/>
              <w:iCs/>
              <w:sz w:val="16"/>
              <w:szCs w:val="16"/>
            </w:rPr>
          </w:pPr>
          <w:r>
            <w:rPr>
              <w:rFonts w:asciiTheme="majorHAnsi" w:hAnsiTheme="majorHAnsi" w:cstheme="majorHAnsi"/>
              <w:i/>
              <w:iCs/>
              <w:sz w:val="16"/>
              <w:szCs w:val="16"/>
            </w:rPr>
            <w:t>Date</w:t>
          </w:r>
        </w:p>
      </w:tc>
      <w:tc>
        <w:tcPr>
          <w:tcW w:w="250" w:type="dxa"/>
        </w:tcPr>
        <w:p w14:paraId="7540E474" w14:textId="77777777" w:rsidR="00783EFB" w:rsidRDefault="00783EFB" w:rsidP="00783EFB">
          <w:pPr>
            <w:pStyle w:val="Footer"/>
            <w:jc w:val="center"/>
          </w:pPr>
        </w:p>
      </w:tc>
    </w:tr>
  </w:tbl>
  <w:p w14:paraId="12016A99" w14:textId="3A57E3FE" w:rsidR="00BC1C94" w:rsidRDefault="00783EFB" w:rsidP="00BD0553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spacing w:val="20"/>
        <w:sz w:val="12"/>
        <w:szCs w:val="12"/>
      </w:rPr>
    </w:pPr>
    <w:r w:rsidRPr="00A979B9">
      <w:rPr>
        <w:rFonts w:asciiTheme="minorHAnsi" w:hAnsiTheme="minorHAnsi" w:cstheme="minorHAnsi"/>
        <w:spacing w:val="20"/>
        <w:sz w:val="16"/>
        <w:szCs w:val="16"/>
      </w:rPr>
      <w:t xml:space="preserve">123 Compliant Logistics  </w:t>
    </w:r>
    <w:r w:rsidRPr="00A979B9">
      <w:rPr>
        <w:rFonts w:asciiTheme="minorHAnsi" w:hAnsiTheme="minorHAnsi" w:cstheme="minorHAnsi"/>
        <w:spacing w:val="20"/>
        <w:sz w:val="12"/>
        <w:szCs w:val="12"/>
      </w:rPr>
      <w:t>●</w:t>
    </w:r>
    <w:r w:rsidRPr="00A979B9">
      <w:rPr>
        <w:rFonts w:asciiTheme="minorHAnsi" w:hAnsiTheme="minorHAnsi" w:cstheme="minorHAnsi"/>
        <w:spacing w:val="20"/>
        <w:sz w:val="16"/>
        <w:szCs w:val="16"/>
      </w:rPr>
      <w:t xml:space="preserve">  Phoenix, AZ</w:t>
    </w:r>
    <w:r>
      <w:rPr>
        <w:rFonts w:asciiTheme="minorHAnsi" w:hAnsiTheme="minorHAnsi" w:cstheme="minorHAnsi"/>
        <w:spacing w:val="20"/>
        <w:sz w:val="12"/>
        <w:szCs w:val="12"/>
      </w:rPr>
      <w:t xml:space="preserve">  </w:t>
    </w:r>
  </w:p>
  <w:p w14:paraId="67C7BFF9" w14:textId="4B40DA3E" w:rsidR="00147C8E" w:rsidRPr="00BD0553" w:rsidRDefault="008D0267" w:rsidP="00BD0553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spacing w:val="20"/>
        <w:sz w:val="12"/>
        <w:szCs w:val="12"/>
      </w:rPr>
    </w:pPr>
    <w:r>
      <w:rPr>
        <w:rFonts w:asciiTheme="minorHAnsi" w:hAnsiTheme="minorHAnsi" w:cstheme="minorHAnsi"/>
        <w:spacing w:val="20"/>
        <w:sz w:val="16"/>
        <w:szCs w:val="16"/>
      </w:rPr>
      <w:t>Tel</w:t>
    </w:r>
    <w:r w:rsidR="00A979B9" w:rsidRPr="00A979B9">
      <w:rPr>
        <w:rFonts w:asciiTheme="minorHAnsi" w:hAnsiTheme="minorHAnsi" w:cstheme="minorHAnsi"/>
        <w:spacing w:val="20"/>
        <w:sz w:val="16"/>
        <w:szCs w:val="16"/>
      </w:rPr>
      <w:t xml:space="preserve">: (602) 612-4140  </w:t>
    </w:r>
    <w:r w:rsidR="00A979B9" w:rsidRPr="00A979B9">
      <w:rPr>
        <w:rFonts w:asciiTheme="minorHAnsi" w:hAnsiTheme="minorHAnsi" w:cstheme="minorHAnsi"/>
        <w:spacing w:val="20"/>
        <w:sz w:val="12"/>
        <w:szCs w:val="12"/>
      </w:rPr>
      <w:t>●</w:t>
    </w:r>
    <w:r w:rsidR="00A979B9" w:rsidRPr="00A979B9">
      <w:rPr>
        <w:rFonts w:asciiTheme="minorHAnsi" w:hAnsiTheme="minorHAnsi" w:cstheme="minorHAnsi"/>
        <w:spacing w:val="20"/>
        <w:sz w:val="16"/>
        <w:szCs w:val="16"/>
      </w:rPr>
      <w:t xml:space="preserve">  Fax: (480) 659-2353  </w:t>
    </w:r>
    <w:r w:rsidR="00A979B9" w:rsidRPr="00A979B9">
      <w:rPr>
        <w:rFonts w:asciiTheme="minorHAnsi" w:hAnsiTheme="minorHAnsi" w:cstheme="minorHAnsi"/>
        <w:spacing w:val="20"/>
        <w:sz w:val="12"/>
        <w:szCs w:val="12"/>
      </w:rPr>
      <w:t>●</w:t>
    </w:r>
    <w:r w:rsidR="00A979B9" w:rsidRPr="00A979B9">
      <w:rPr>
        <w:rFonts w:asciiTheme="minorHAnsi" w:hAnsiTheme="minorHAnsi" w:cstheme="minorHAnsi"/>
        <w:spacing w:val="20"/>
        <w:sz w:val="16"/>
        <w:szCs w:val="16"/>
      </w:rPr>
      <w:t xml:space="preserve">  info@123compliant.com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973B" w14:textId="77777777" w:rsidR="00E96807" w:rsidRDefault="00E96807" w:rsidP="000C4605">
      <w:r>
        <w:separator/>
      </w:r>
    </w:p>
  </w:footnote>
  <w:footnote w:type="continuationSeparator" w:id="0">
    <w:p w14:paraId="7A4B4708" w14:textId="77777777" w:rsidR="00E96807" w:rsidRDefault="00E96807" w:rsidP="000C4605">
      <w:r>
        <w:continuationSeparator/>
      </w:r>
    </w:p>
  </w:footnote>
  <w:footnote w:type="continuationNotice" w:id="1">
    <w:p w14:paraId="1D6AFD3F" w14:textId="77777777" w:rsidR="00E96807" w:rsidRDefault="00E968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D2E9" w14:textId="4A596146" w:rsidR="00CE5601" w:rsidRDefault="00CE5601" w:rsidP="00CE5601">
    <w:pPr>
      <w:pStyle w:val="Header"/>
      <w:pBdr>
        <w:bottom w:val="single" w:sz="12" w:space="1" w:color="auto"/>
      </w:pBdr>
      <w:tabs>
        <w:tab w:val="left" w:pos="420"/>
        <w:tab w:val="left" w:pos="1920"/>
        <w:tab w:val="center" w:pos="7056"/>
      </w:tabs>
      <w:rPr>
        <w:rFonts w:asciiTheme="majorHAnsi" w:hAnsiTheme="majorHAnsi" w:cstheme="majorHAnsi"/>
        <w:bCs/>
        <w:noProof/>
      </w:rPr>
    </w:pPr>
    <w:r w:rsidRPr="00384CAC">
      <w:rPr>
        <w:rFonts w:ascii="Steelfish Rg" w:hAnsi="Steelfish Rg" w:cstheme="minorHAnsi"/>
        <w:noProof/>
        <w:sz w:val="120"/>
        <w:szCs w:val="120"/>
      </w:rPr>
      <w:drawing>
        <wp:anchor distT="0" distB="0" distL="114300" distR="114300" simplePos="0" relativeHeight="251658243" behindDoc="0" locked="0" layoutInCell="1" allowOverlap="1" wp14:anchorId="0407C756" wp14:editId="5141F724">
          <wp:simplePos x="0" y="0"/>
          <wp:positionH relativeFrom="column">
            <wp:posOffset>3116580</wp:posOffset>
          </wp:positionH>
          <wp:positionV relativeFrom="page">
            <wp:posOffset>206375</wp:posOffset>
          </wp:positionV>
          <wp:extent cx="2734056" cy="356616"/>
          <wp:effectExtent l="0" t="0" r="0" b="5715"/>
          <wp:wrapNone/>
          <wp:docPr id="5" name="Picture 5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356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DFF7AF" w14:textId="7F3C60C5" w:rsidR="00A662AD" w:rsidRPr="00CE5601" w:rsidRDefault="000E1EA7" w:rsidP="00CE5601">
    <w:pPr>
      <w:pStyle w:val="Header"/>
      <w:pBdr>
        <w:bottom w:val="single" w:sz="12" w:space="1" w:color="auto"/>
      </w:pBdr>
      <w:tabs>
        <w:tab w:val="left" w:pos="420"/>
        <w:tab w:val="left" w:pos="1920"/>
        <w:tab w:val="center" w:pos="7056"/>
      </w:tabs>
      <w:rPr>
        <w:rFonts w:asciiTheme="majorHAnsi" w:hAnsiTheme="majorHAnsi" w:cstheme="majorHAnsi"/>
        <w:bCs/>
        <w:noProof/>
      </w:rPr>
    </w:pPr>
    <w:r w:rsidRPr="0075184C">
      <w:rPr>
        <w:rFonts w:asciiTheme="majorHAnsi" w:hAnsiTheme="majorHAnsi" w:cstheme="majorHAnsi"/>
        <w:bCs/>
        <w:noProof/>
      </w:rPr>
      <w:t>DEA: R90571364</w:t>
    </w:r>
    <w:r w:rsidRPr="0075184C">
      <w:rPr>
        <w:rFonts w:asciiTheme="majorHAnsi" w:hAnsiTheme="majorHAnsi" w:cstheme="majorHAnsi"/>
        <w:bCs/>
        <w:noProof/>
      </w:rPr>
      <w:ptab w:relativeTo="margin" w:alignment="center" w:leader="none"/>
    </w:r>
    <w:r w:rsidRPr="0075184C">
      <w:rPr>
        <w:rFonts w:asciiTheme="majorHAnsi" w:hAnsiTheme="majorHAnsi" w:cstheme="majorHAnsi"/>
        <w:bCs/>
        <w:noProof/>
      </w:rPr>
      <w:ptab w:relativeTo="margin" w:alignment="right" w:leader="none"/>
    </w:r>
    <w:r w:rsidRPr="0075184C">
      <w:rPr>
        <w:rFonts w:asciiTheme="majorHAnsi" w:hAnsiTheme="majorHAnsi" w:cstheme="majorHAnsi"/>
        <w:bCs/>
        <w:noProof/>
      </w:rPr>
      <w:t>ASBP: W003393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6EB0" w14:textId="7E437F02" w:rsidR="006147CD" w:rsidRDefault="00A334B0" w:rsidP="00C450AA">
    <w:pPr>
      <w:pStyle w:val="Header"/>
      <w:pBdr>
        <w:bottom w:val="single" w:sz="12" w:space="1" w:color="auto"/>
      </w:pBdr>
      <w:rPr>
        <w:rFonts w:ascii="Courier New" w:hAnsi="Courier New" w:cs="Courier New"/>
        <w:b/>
        <w:noProof/>
        <w:sz w:val="56"/>
        <w:szCs w:val="56"/>
      </w:rPr>
    </w:pPr>
    <w:r w:rsidRPr="00384CAC">
      <w:rPr>
        <w:rFonts w:ascii="Steelfish Rg" w:hAnsi="Steelfish Rg" w:cstheme="minorHAnsi"/>
        <w:noProof/>
        <w:sz w:val="120"/>
        <w:szCs w:val="120"/>
      </w:rPr>
      <w:drawing>
        <wp:anchor distT="0" distB="0" distL="114300" distR="114300" simplePos="0" relativeHeight="251658241" behindDoc="0" locked="0" layoutInCell="1" allowOverlap="1" wp14:anchorId="7E6C6A3B" wp14:editId="68A09D6E">
          <wp:simplePos x="0" y="0"/>
          <wp:positionH relativeFrom="column">
            <wp:posOffset>0</wp:posOffset>
          </wp:positionH>
          <wp:positionV relativeFrom="page">
            <wp:posOffset>394335</wp:posOffset>
          </wp:positionV>
          <wp:extent cx="3502152" cy="457200"/>
          <wp:effectExtent l="0" t="0" r="3175" b="0"/>
          <wp:wrapNone/>
          <wp:docPr id="1" name="Picture 1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152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14E" w:rsidRPr="00E60D54">
      <w:rPr>
        <w:rFonts w:ascii="Courier New" w:hAnsi="Courier New" w:cs="Courier New"/>
        <w:b/>
        <w:noProof/>
        <w:sz w:val="56"/>
        <w:szCs w:val="56"/>
      </w:rPr>
      <w:drawing>
        <wp:anchor distT="0" distB="0" distL="114300" distR="114300" simplePos="0" relativeHeight="251658240" behindDoc="0" locked="0" layoutInCell="1" allowOverlap="1" wp14:anchorId="4A5F3A45" wp14:editId="17F71DEB">
          <wp:simplePos x="0" y="0"/>
          <wp:positionH relativeFrom="column">
            <wp:align>right</wp:align>
          </wp:positionH>
          <wp:positionV relativeFrom="paragraph">
            <wp:posOffset>-36195</wp:posOffset>
          </wp:positionV>
          <wp:extent cx="1865376" cy="512064"/>
          <wp:effectExtent l="0" t="0" r="0" b="254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376" cy="512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14E" w:rsidRPr="00E60D54">
      <w:rPr>
        <w:rFonts w:ascii="Courier New" w:hAnsi="Courier New" w:cs="Courier New"/>
        <w:b/>
        <w:noProof/>
        <w:sz w:val="56"/>
        <w:szCs w:val="56"/>
      </w:rPr>
      <w:t xml:space="preserve"> </w:t>
    </w:r>
  </w:p>
  <w:p w14:paraId="6CCB46E5" w14:textId="01BAC240" w:rsidR="00C450AA" w:rsidRPr="006147CD" w:rsidRDefault="00C450AA" w:rsidP="00C450AA">
    <w:pPr>
      <w:pStyle w:val="Header"/>
      <w:pBdr>
        <w:bottom w:val="single" w:sz="12" w:space="1" w:color="auto"/>
      </w:pBdr>
      <w:rPr>
        <w:rFonts w:ascii="Steelfish Rg" w:hAnsi="Steelfish Rg" w:cstheme="minorHAnsi"/>
        <w:b/>
        <w:bCs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152D" w14:textId="334AFF06" w:rsidR="003A6929" w:rsidRDefault="00C01D33" w:rsidP="003A6929">
    <w:pPr>
      <w:pStyle w:val="Header"/>
      <w:pBdr>
        <w:bottom w:val="single" w:sz="12" w:space="1" w:color="auto"/>
      </w:pBdr>
      <w:tabs>
        <w:tab w:val="left" w:pos="420"/>
        <w:tab w:val="left" w:pos="1920"/>
        <w:tab w:val="center" w:pos="7056"/>
      </w:tabs>
      <w:jc w:val="center"/>
      <w:rPr>
        <w:rFonts w:asciiTheme="majorHAnsi" w:hAnsiTheme="majorHAnsi" w:cstheme="majorHAnsi"/>
        <w:bCs/>
        <w:noProof/>
      </w:rPr>
    </w:pPr>
    <w:r w:rsidRPr="00384CAC">
      <w:rPr>
        <w:rFonts w:ascii="Steelfish Rg" w:hAnsi="Steelfish Rg" w:cstheme="minorHAnsi"/>
        <w:noProof/>
        <w:sz w:val="120"/>
        <w:szCs w:val="120"/>
      </w:rPr>
      <w:drawing>
        <wp:anchor distT="0" distB="0" distL="114300" distR="114300" simplePos="0" relativeHeight="251658242" behindDoc="0" locked="0" layoutInCell="1" allowOverlap="1" wp14:anchorId="63B4D9C9" wp14:editId="5B47AFCD">
          <wp:simplePos x="0" y="0"/>
          <wp:positionH relativeFrom="column">
            <wp:posOffset>3114040</wp:posOffset>
          </wp:positionH>
          <wp:positionV relativeFrom="page">
            <wp:posOffset>201295</wp:posOffset>
          </wp:positionV>
          <wp:extent cx="2734056" cy="356616"/>
          <wp:effectExtent l="0" t="0" r="0" b="5715"/>
          <wp:wrapNone/>
          <wp:docPr id="4" name="Picture 4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356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273576" w14:textId="7BEFA2F1" w:rsidR="00407256" w:rsidRPr="0075184C" w:rsidRDefault="009E7A1A" w:rsidP="003A6929">
    <w:pPr>
      <w:pStyle w:val="Header"/>
      <w:pBdr>
        <w:bottom w:val="single" w:sz="12" w:space="1" w:color="auto"/>
      </w:pBdr>
      <w:tabs>
        <w:tab w:val="left" w:pos="420"/>
        <w:tab w:val="left" w:pos="1920"/>
        <w:tab w:val="center" w:pos="7056"/>
      </w:tabs>
      <w:jc w:val="center"/>
      <w:rPr>
        <w:rFonts w:asciiTheme="majorHAnsi" w:hAnsiTheme="majorHAnsi" w:cstheme="majorHAnsi"/>
        <w:bCs/>
        <w:noProof/>
      </w:rPr>
    </w:pPr>
    <w:r w:rsidRPr="0075184C">
      <w:rPr>
        <w:rFonts w:asciiTheme="majorHAnsi" w:hAnsiTheme="majorHAnsi" w:cstheme="majorHAnsi"/>
        <w:bCs/>
        <w:noProof/>
      </w:rPr>
      <w:t xml:space="preserve">DEA: </w:t>
    </w:r>
    <w:r w:rsidR="004B47E4" w:rsidRPr="0075184C">
      <w:rPr>
        <w:rFonts w:asciiTheme="majorHAnsi" w:hAnsiTheme="majorHAnsi" w:cstheme="majorHAnsi"/>
        <w:bCs/>
        <w:noProof/>
      </w:rPr>
      <w:t>R90571364</w:t>
    </w:r>
    <w:r w:rsidRPr="0075184C">
      <w:rPr>
        <w:rFonts w:asciiTheme="majorHAnsi" w:hAnsiTheme="majorHAnsi" w:cstheme="majorHAnsi"/>
        <w:bCs/>
        <w:noProof/>
      </w:rPr>
      <w:ptab w:relativeTo="margin" w:alignment="center" w:leader="none"/>
    </w:r>
    <w:r w:rsidRPr="0075184C">
      <w:rPr>
        <w:rFonts w:asciiTheme="majorHAnsi" w:hAnsiTheme="majorHAnsi" w:cstheme="majorHAnsi"/>
        <w:bCs/>
        <w:noProof/>
      </w:rPr>
      <w:ptab w:relativeTo="margin" w:alignment="right" w:leader="none"/>
    </w:r>
    <w:r w:rsidR="004B47E4" w:rsidRPr="0075184C">
      <w:rPr>
        <w:rFonts w:asciiTheme="majorHAnsi" w:hAnsiTheme="majorHAnsi" w:cstheme="majorHAnsi"/>
        <w:bCs/>
        <w:noProof/>
      </w:rPr>
      <w:t>ASBP: W003393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4FBD"/>
    <w:multiLevelType w:val="hybridMultilevel"/>
    <w:tmpl w:val="08ACE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A1B35"/>
    <w:multiLevelType w:val="hybridMultilevel"/>
    <w:tmpl w:val="CB82D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E00BC"/>
    <w:multiLevelType w:val="hybridMultilevel"/>
    <w:tmpl w:val="1A105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A10AC"/>
    <w:multiLevelType w:val="hybridMultilevel"/>
    <w:tmpl w:val="9222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E1F27"/>
    <w:multiLevelType w:val="hybridMultilevel"/>
    <w:tmpl w:val="5E6E25B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1C01E1"/>
    <w:multiLevelType w:val="hybridMultilevel"/>
    <w:tmpl w:val="685C2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F23C6"/>
    <w:multiLevelType w:val="hybridMultilevel"/>
    <w:tmpl w:val="45C60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2251F"/>
    <w:multiLevelType w:val="hybridMultilevel"/>
    <w:tmpl w:val="A4B2D0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05722171">
    <w:abstractNumId w:val="4"/>
  </w:num>
  <w:num w:numId="2" w16cid:durableId="303118934">
    <w:abstractNumId w:val="7"/>
  </w:num>
  <w:num w:numId="3" w16cid:durableId="432287138">
    <w:abstractNumId w:val="0"/>
  </w:num>
  <w:num w:numId="4" w16cid:durableId="1461919426">
    <w:abstractNumId w:val="5"/>
  </w:num>
  <w:num w:numId="5" w16cid:durableId="797063071">
    <w:abstractNumId w:val="2"/>
  </w:num>
  <w:num w:numId="6" w16cid:durableId="1138647182">
    <w:abstractNumId w:val="3"/>
  </w:num>
  <w:num w:numId="7" w16cid:durableId="1260870600">
    <w:abstractNumId w:val="1"/>
  </w:num>
  <w:num w:numId="8" w16cid:durableId="619847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DOBp0qLJCVVCWFq9ICquU1Usoywue1gSKXvfTJ0Ksg5dtIvLSEZwlr0/cYV9griOsVQargY7TBVMGw6PLijpw==" w:salt="HWsoujaTTR7iwrT8dIMnQ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9A"/>
    <w:rsid w:val="0000113B"/>
    <w:rsid w:val="00002748"/>
    <w:rsid w:val="00004046"/>
    <w:rsid w:val="0000670E"/>
    <w:rsid w:val="00014481"/>
    <w:rsid w:val="000147A0"/>
    <w:rsid w:val="00016E4D"/>
    <w:rsid w:val="00023BD0"/>
    <w:rsid w:val="00031222"/>
    <w:rsid w:val="00037834"/>
    <w:rsid w:val="000459C8"/>
    <w:rsid w:val="00046FA2"/>
    <w:rsid w:val="00060DBD"/>
    <w:rsid w:val="000629C1"/>
    <w:rsid w:val="00065DF4"/>
    <w:rsid w:val="00074036"/>
    <w:rsid w:val="00087D01"/>
    <w:rsid w:val="000A472D"/>
    <w:rsid w:val="000B00FD"/>
    <w:rsid w:val="000B50AC"/>
    <w:rsid w:val="000C0C42"/>
    <w:rsid w:val="000C4605"/>
    <w:rsid w:val="000D38A0"/>
    <w:rsid w:val="000E03A1"/>
    <w:rsid w:val="000E07BD"/>
    <w:rsid w:val="000E1EA7"/>
    <w:rsid w:val="000E2337"/>
    <w:rsid w:val="000E4512"/>
    <w:rsid w:val="000E5B8C"/>
    <w:rsid w:val="000F5889"/>
    <w:rsid w:val="00100496"/>
    <w:rsid w:val="00104ED3"/>
    <w:rsid w:val="001056B1"/>
    <w:rsid w:val="00105F76"/>
    <w:rsid w:val="0010766F"/>
    <w:rsid w:val="00111CF2"/>
    <w:rsid w:val="00114050"/>
    <w:rsid w:val="00124A34"/>
    <w:rsid w:val="00125912"/>
    <w:rsid w:val="0012610E"/>
    <w:rsid w:val="00126D49"/>
    <w:rsid w:val="00126F04"/>
    <w:rsid w:val="00135EF8"/>
    <w:rsid w:val="00136C5B"/>
    <w:rsid w:val="00137B5C"/>
    <w:rsid w:val="00147651"/>
    <w:rsid w:val="00147C8E"/>
    <w:rsid w:val="00150590"/>
    <w:rsid w:val="001631BF"/>
    <w:rsid w:val="00164B75"/>
    <w:rsid w:val="001721DD"/>
    <w:rsid w:val="00175446"/>
    <w:rsid w:val="00180366"/>
    <w:rsid w:val="00180856"/>
    <w:rsid w:val="0018258F"/>
    <w:rsid w:val="00187130"/>
    <w:rsid w:val="00191789"/>
    <w:rsid w:val="00196BF1"/>
    <w:rsid w:val="001A4905"/>
    <w:rsid w:val="001A55E6"/>
    <w:rsid w:val="001A6519"/>
    <w:rsid w:val="001A7D14"/>
    <w:rsid w:val="001B2529"/>
    <w:rsid w:val="001B30F7"/>
    <w:rsid w:val="001B33FA"/>
    <w:rsid w:val="001C7D4E"/>
    <w:rsid w:val="001D0BDB"/>
    <w:rsid w:val="001D3358"/>
    <w:rsid w:val="001D3588"/>
    <w:rsid w:val="001E599D"/>
    <w:rsid w:val="001E5A53"/>
    <w:rsid w:val="001E7F4F"/>
    <w:rsid w:val="001F1878"/>
    <w:rsid w:val="001F2129"/>
    <w:rsid w:val="00200A8F"/>
    <w:rsid w:val="00205083"/>
    <w:rsid w:val="00206B38"/>
    <w:rsid w:val="00207F77"/>
    <w:rsid w:val="00214212"/>
    <w:rsid w:val="00214DAC"/>
    <w:rsid w:val="0021680A"/>
    <w:rsid w:val="00217215"/>
    <w:rsid w:val="00220567"/>
    <w:rsid w:val="00221F0F"/>
    <w:rsid w:val="00223624"/>
    <w:rsid w:val="00223D5C"/>
    <w:rsid w:val="002245AB"/>
    <w:rsid w:val="00224BEC"/>
    <w:rsid w:val="0023175F"/>
    <w:rsid w:val="00231D1A"/>
    <w:rsid w:val="00231E18"/>
    <w:rsid w:val="002342C6"/>
    <w:rsid w:val="00244BA4"/>
    <w:rsid w:val="00245A69"/>
    <w:rsid w:val="00246020"/>
    <w:rsid w:val="00247684"/>
    <w:rsid w:val="00257E92"/>
    <w:rsid w:val="00265248"/>
    <w:rsid w:val="00266B5F"/>
    <w:rsid w:val="0027080C"/>
    <w:rsid w:val="002777DB"/>
    <w:rsid w:val="002842EC"/>
    <w:rsid w:val="00284BAC"/>
    <w:rsid w:val="00292E81"/>
    <w:rsid w:val="00294FE1"/>
    <w:rsid w:val="002A03BD"/>
    <w:rsid w:val="002A09FC"/>
    <w:rsid w:val="002A3529"/>
    <w:rsid w:val="002A3870"/>
    <w:rsid w:val="002A550C"/>
    <w:rsid w:val="002A6B66"/>
    <w:rsid w:val="002B04C7"/>
    <w:rsid w:val="002B61D9"/>
    <w:rsid w:val="002C1C1E"/>
    <w:rsid w:val="002C7D94"/>
    <w:rsid w:val="002D001F"/>
    <w:rsid w:val="002D0E9D"/>
    <w:rsid w:val="002D2DF1"/>
    <w:rsid w:val="002E1A50"/>
    <w:rsid w:val="002E46E0"/>
    <w:rsid w:val="002E630A"/>
    <w:rsid w:val="002E7995"/>
    <w:rsid w:val="002F1553"/>
    <w:rsid w:val="002F3822"/>
    <w:rsid w:val="002F711F"/>
    <w:rsid w:val="003015D4"/>
    <w:rsid w:val="003016E2"/>
    <w:rsid w:val="00303452"/>
    <w:rsid w:val="00307112"/>
    <w:rsid w:val="00307B69"/>
    <w:rsid w:val="0031237F"/>
    <w:rsid w:val="00312D1D"/>
    <w:rsid w:val="003177FD"/>
    <w:rsid w:val="00317AD1"/>
    <w:rsid w:val="0032101C"/>
    <w:rsid w:val="00326D0B"/>
    <w:rsid w:val="0033372C"/>
    <w:rsid w:val="0033691D"/>
    <w:rsid w:val="00336B1D"/>
    <w:rsid w:val="00337D88"/>
    <w:rsid w:val="00342D2C"/>
    <w:rsid w:val="00353AA6"/>
    <w:rsid w:val="00355D22"/>
    <w:rsid w:val="003566AE"/>
    <w:rsid w:val="00357A1A"/>
    <w:rsid w:val="0036123F"/>
    <w:rsid w:val="00361869"/>
    <w:rsid w:val="00361893"/>
    <w:rsid w:val="0036253E"/>
    <w:rsid w:val="0036505D"/>
    <w:rsid w:val="00365577"/>
    <w:rsid w:val="003737D1"/>
    <w:rsid w:val="00374FA6"/>
    <w:rsid w:val="00375218"/>
    <w:rsid w:val="00377837"/>
    <w:rsid w:val="0039113F"/>
    <w:rsid w:val="00394209"/>
    <w:rsid w:val="0039506D"/>
    <w:rsid w:val="00396D5C"/>
    <w:rsid w:val="003973B7"/>
    <w:rsid w:val="003A284B"/>
    <w:rsid w:val="003A6929"/>
    <w:rsid w:val="003B0526"/>
    <w:rsid w:val="003C2B82"/>
    <w:rsid w:val="003C3D45"/>
    <w:rsid w:val="003C76EC"/>
    <w:rsid w:val="003C7D7E"/>
    <w:rsid w:val="003D2C21"/>
    <w:rsid w:val="003E6945"/>
    <w:rsid w:val="003F04B3"/>
    <w:rsid w:val="003F6655"/>
    <w:rsid w:val="004015CF"/>
    <w:rsid w:val="00402068"/>
    <w:rsid w:val="00402496"/>
    <w:rsid w:val="004041A1"/>
    <w:rsid w:val="00406144"/>
    <w:rsid w:val="00407256"/>
    <w:rsid w:val="004105B1"/>
    <w:rsid w:val="0042119C"/>
    <w:rsid w:val="00421B77"/>
    <w:rsid w:val="00427BFC"/>
    <w:rsid w:val="0043404A"/>
    <w:rsid w:val="00440FC1"/>
    <w:rsid w:val="00441EDB"/>
    <w:rsid w:val="004424B4"/>
    <w:rsid w:val="00443502"/>
    <w:rsid w:val="00447843"/>
    <w:rsid w:val="00451321"/>
    <w:rsid w:val="004531A8"/>
    <w:rsid w:val="004531CA"/>
    <w:rsid w:val="00455DC6"/>
    <w:rsid w:val="00463B6B"/>
    <w:rsid w:val="0046462B"/>
    <w:rsid w:val="00467DE5"/>
    <w:rsid w:val="00472B34"/>
    <w:rsid w:val="00476CF0"/>
    <w:rsid w:val="0048099C"/>
    <w:rsid w:val="004814E3"/>
    <w:rsid w:val="00482148"/>
    <w:rsid w:val="0048535B"/>
    <w:rsid w:val="00496E15"/>
    <w:rsid w:val="00497A86"/>
    <w:rsid w:val="004A08B5"/>
    <w:rsid w:val="004A0C87"/>
    <w:rsid w:val="004A19BC"/>
    <w:rsid w:val="004A309B"/>
    <w:rsid w:val="004A6F5C"/>
    <w:rsid w:val="004B11B5"/>
    <w:rsid w:val="004B273C"/>
    <w:rsid w:val="004B347B"/>
    <w:rsid w:val="004B42E5"/>
    <w:rsid w:val="004B47E4"/>
    <w:rsid w:val="004B565D"/>
    <w:rsid w:val="004B6556"/>
    <w:rsid w:val="004C299A"/>
    <w:rsid w:val="004D1F46"/>
    <w:rsid w:val="004D2105"/>
    <w:rsid w:val="004D74F2"/>
    <w:rsid w:val="004E41BF"/>
    <w:rsid w:val="004E58B2"/>
    <w:rsid w:val="004F77D6"/>
    <w:rsid w:val="005052A4"/>
    <w:rsid w:val="00506807"/>
    <w:rsid w:val="00507263"/>
    <w:rsid w:val="005133ED"/>
    <w:rsid w:val="00516E1D"/>
    <w:rsid w:val="00517964"/>
    <w:rsid w:val="005277BB"/>
    <w:rsid w:val="00531318"/>
    <w:rsid w:val="00534E3F"/>
    <w:rsid w:val="00536004"/>
    <w:rsid w:val="00536D61"/>
    <w:rsid w:val="005379D7"/>
    <w:rsid w:val="00537D89"/>
    <w:rsid w:val="00547381"/>
    <w:rsid w:val="00550484"/>
    <w:rsid w:val="00554CAC"/>
    <w:rsid w:val="00560180"/>
    <w:rsid w:val="005672B0"/>
    <w:rsid w:val="005726D3"/>
    <w:rsid w:val="005821FB"/>
    <w:rsid w:val="00585A1E"/>
    <w:rsid w:val="005919E2"/>
    <w:rsid w:val="005927CD"/>
    <w:rsid w:val="005929D3"/>
    <w:rsid w:val="005A2342"/>
    <w:rsid w:val="005A258D"/>
    <w:rsid w:val="005A2FF6"/>
    <w:rsid w:val="005C2889"/>
    <w:rsid w:val="005C43C6"/>
    <w:rsid w:val="005C4DC2"/>
    <w:rsid w:val="005D39CE"/>
    <w:rsid w:val="005D4D48"/>
    <w:rsid w:val="005D527F"/>
    <w:rsid w:val="005D6439"/>
    <w:rsid w:val="005E4644"/>
    <w:rsid w:val="005E78A9"/>
    <w:rsid w:val="005F0BBC"/>
    <w:rsid w:val="005F3972"/>
    <w:rsid w:val="005F4966"/>
    <w:rsid w:val="005F74C7"/>
    <w:rsid w:val="00603613"/>
    <w:rsid w:val="00603BE9"/>
    <w:rsid w:val="006057C1"/>
    <w:rsid w:val="00607702"/>
    <w:rsid w:val="006077CF"/>
    <w:rsid w:val="006142C3"/>
    <w:rsid w:val="006147CD"/>
    <w:rsid w:val="00617536"/>
    <w:rsid w:val="00621383"/>
    <w:rsid w:val="00621982"/>
    <w:rsid w:val="0062458A"/>
    <w:rsid w:val="006249BE"/>
    <w:rsid w:val="00626933"/>
    <w:rsid w:val="00630B79"/>
    <w:rsid w:val="00633A20"/>
    <w:rsid w:val="00636E2D"/>
    <w:rsid w:val="00643689"/>
    <w:rsid w:val="00651DFD"/>
    <w:rsid w:val="00661A6C"/>
    <w:rsid w:val="00662720"/>
    <w:rsid w:val="006672B8"/>
    <w:rsid w:val="0067435E"/>
    <w:rsid w:val="0067498C"/>
    <w:rsid w:val="0067552A"/>
    <w:rsid w:val="00681E15"/>
    <w:rsid w:val="00683361"/>
    <w:rsid w:val="00687BC4"/>
    <w:rsid w:val="00691C65"/>
    <w:rsid w:val="006964D5"/>
    <w:rsid w:val="00697811"/>
    <w:rsid w:val="006A118C"/>
    <w:rsid w:val="006A512E"/>
    <w:rsid w:val="006A5A88"/>
    <w:rsid w:val="006B1ECF"/>
    <w:rsid w:val="006B3BF7"/>
    <w:rsid w:val="006B4BAC"/>
    <w:rsid w:val="006B5AA4"/>
    <w:rsid w:val="006C2820"/>
    <w:rsid w:val="006C2884"/>
    <w:rsid w:val="006C4BC0"/>
    <w:rsid w:val="006C66BE"/>
    <w:rsid w:val="006D691F"/>
    <w:rsid w:val="006D6CA1"/>
    <w:rsid w:val="006E335D"/>
    <w:rsid w:val="006E48B3"/>
    <w:rsid w:val="006F0864"/>
    <w:rsid w:val="006F1AE1"/>
    <w:rsid w:val="006F3D30"/>
    <w:rsid w:val="00705106"/>
    <w:rsid w:val="00706462"/>
    <w:rsid w:val="00713E22"/>
    <w:rsid w:val="007170A9"/>
    <w:rsid w:val="00720809"/>
    <w:rsid w:val="00724070"/>
    <w:rsid w:val="00740F2F"/>
    <w:rsid w:val="00743188"/>
    <w:rsid w:val="0075184C"/>
    <w:rsid w:val="00760127"/>
    <w:rsid w:val="00774C1A"/>
    <w:rsid w:val="00775E34"/>
    <w:rsid w:val="0077688C"/>
    <w:rsid w:val="00783EFB"/>
    <w:rsid w:val="00787D4E"/>
    <w:rsid w:val="00791783"/>
    <w:rsid w:val="007A37EE"/>
    <w:rsid w:val="007A491E"/>
    <w:rsid w:val="007B0878"/>
    <w:rsid w:val="007B1467"/>
    <w:rsid w:val="007B57EC"/>
    <w:rsid w:val="007C0A34"/>
    <w:rsid w:val="007C128B"/>
    <w:rsid w:val="007C2182"/>
    <w:rsid w:val="007C26D4"/>
    <w:rsid w:val="007C4669"/>
    <w:rsid w:val="007D3652"/>
    <w:rsid w:val="007D6E17"/>
    <w:rsid w:val="007E0128"/>
    <w:rsid w:val="007F3C0E"/>
    <w:rsid w:val="007F4FEE"/>
    <w:rsid w:val="008022AD"/>
    <w:rsid w:val="00805AD9"/>
    <w:rsid w:val="00807025"/>
    <w:rsid w:val="00807ABA"/>
    <w:rsid w:val="00810A25"/>
    <w:rsid w:val="00812AA4"/>
    <w:rsid w:val="00823654"/>
    <w:rsid w:val="00824B52"/>
    <w:rsid w:val="00826051"/>
    <w:rsid w:val="008277F0"/>
    <w:rsid w:val="0083246B"/>
    <w:rsid w:val="008325DF"/>
    <w:rsid w:val="008327C1"/>
    <w:rsid w:val="00836EAD"/>
    <w:rsid w:val="0083722E"/>
    <w:rsid w:val="008375CC"/>
    <w:rsid w:val="008400BC"/>
    <w:rsid w:val="0084217D"/>
    <w:rsid w:val="008533AB"/>
    <w:rsid w:val="00855389"/>
    <w:rsid w:val="00860F1B"/>
    <w:rsid w:val="00862067"/>
    <w:rsid w:val="0086513A"/>
    <w:rsid w:val="0087018D"/>
    <w:rsid w:val="00871D0A"/>
    <w:rsid w:val="00871D1F"/>
    <w:rsid w:val="0087508A"/>
    <w:rsid w:val="008753A0"/>
    <w:rsid w:val="00882F8F"/>
    <w:rsid w:val="008904EF"/>
    <w:rsid w:val="00896CD7"/>
    <w:rsid w:val="00896E9A"/>
    <w:rsid w:val="008A16E9"/>
    <w:rsid w:val="008B027B"/>
    <w:rsid w:val="008B5A26"/>
    <w:rsid w:val="008B7B90"/>
    <w:rsid w:val="008C5DD0"/>
    <w:rsid w:val="008C69C1"/>
    <w:rsid w:val="008D0267"/>
    <w:rsid w:val="008D1043"/>
    <w:rsid w:val="008D14C6"/>
    <w:rsid w:val="008D2358"/>
    <w:rsid w:val="008E51FC"/>
    <w:rsid w:val="008F709B"/>
    <w:rsid w:val="009055EF"/>
    <w:rsid w:val="00910229"/>
    <w:rsid w:val="00911F7E"/>
    <w:rsid w:val="00913666"/>
    <w:rsid w:val="00916946"/>
    <w:rsid w:val="00920ACA"/>
    <w:rsid w:val="009218AD"/>
    <w:rsid w:val="00922886"/>
    <w:rsid w:val="009232BA"/>
    <w:rsid w:val="00926DCC"/>
    <w:rsid w:val="00927905"/>
    <w:rsid w:val="00932AFD"/>
    <w:rsid w:val="009354A0"/>
    <w:rsid w:val="00935C2A"/>
    <w:rsid w:val="00935F24"/>
    <w:rsid w:val="00950CA7"/>
    <w:rsid w:val="00951EE8"/>
    <w:rsid w:val="0095727C"/>
    <w:rsid w:val="00957B16"/>
    <w:rsid w:val="00967C49"/>
    <w:rsid w:val="0097323B"/>
    <w:rsid w:val="009740B1"/>
    <w:rsid w:val="009741C0"/>
    <w:rsid w:val="0097638D"/>
    <w:rsid w:val="00986805"/>
    <w:rsid w:val="00987306"/>
    <w:rsid w:val="009908A9"/>
    <w:rsid w:val="0099154F"/>
    <w:rsid w:val="00991826"/>
    <w:rsid w:val="009918F6"/>
    <w:rsid w:val="00992762"/>
    <w:rsid w:val="009A011B"/>
    <w:rsid w:val="009A03F9"/>
    <w:rsid w:val="009A0582"/>
    <w:rsid w:val="009A35D6"/>
    <w:rsid w:val="009A37D6"/>
    <w:rsid w:val="009A6E49"/>
    <w:rsid w:val="009B14AE"/>
    <w:rsid w:val="009B3996"/>
    <w:rsid w:val="009B7A1B"/>
    <w:rsid w:val="009C531A"/>
    <w:rsid w:val="009C77CF"/>
    <w:rsid w:val="009E1844"/>
    <w:rsid w:val="009E4D22"/>
    <w:rsid w:val="009E5A19"/>
    <w:rsid w:val="009E67F9"/>
    <w:rsid w:val="009E7A1A"/>
    <w:rsid w:val="009F1625"/>
    <w:rsid w:val="009F6465"/>
    <w:rsid w:val="00A0056C"/>
    <w:rsid w:val="00A007D4"/>
    <w:rsid w:val="00A0553F"/>
    <w:rsid w:val="00A05A2D"/>
    <w:rsid w:val="00A114D2"/>
    <w:rsid w:val="00A1655B"/>
    <w:rsid w:val="00A16BB6"/>
    <w:rsid w:val="00A21EC4"/>
    <w:rsid w:val="00A226ED"/>
    <w:rsid w:val="00A302CE"/>
    <w:rsid w:val="00A334B0"/>
    <w:rsid w:val="00A41134"/>
    <w:rsid w:val="00A4494A"/>
    <w:rsid w:val="00A462F8"/>
    <w:rsid w:val="00A47503"/>
    <w:rsid w:val="00A519C2"/>
    <w:rsid w:val="00A53ED6"/>
    <w:rsid w:val="00A547A8"/>
    <w:rsid w:val="00A57DE1"/>
    <w:rsid w:val="00A625AC"/>
    <w:rsid w:val="00A62675"/>
    <w:rsid w:val="00A662AD"/>
    <w:rsid w:val="00A67733"/>
    <w:rsid w:val="00A74AA8"/>
    <w:rsid w:val="00A7541A"/>
    <w:rsid w:val="00A76766"/>
    <w:rsid w:val="00A811A4"/>
    <w:rsid w:val="00A835E5"/>
    <w:rsid w:val="00A85631"/>
    <w:rsid w:val="00A86026"/>
    <w:rsid w:val="00A94246"/>
    <w:rsid w:val="00A979B9"/>
    <w:rsid w:val="00AA0E63"/>
    <w:rsid w:val="00AA2919"/>
    <w:rsid w:val="00AA3819"/>
    <w:rsid w:val="00AA595E"/>
    <w:rsid w:val="00AB5EE1"/>
    <w:rsid w:val="00AB6649"/>
    <w:rsid w:val="00AC427D"/>
    <w:rsid w:val="00AC5D43"/>
    <w:rsid w:val="00AE465C"/>
    <w:rsid w:val="00AE4861"/>
    <w:rsid w:val="00AE5FAA"/>
    <w:rsid w:val="00AF2D05"/>
    <w:rsid w:val="00AF3B76"/>
    <w:rsid w:val="00AF7FD0"/>
    <w:rsid w:val="00B0544D"/>
    <w:rsid w:val="00B0572F"/>
    <w:rsid w:val="00B06B48"/>
    <w:rsid w:val="00B07B99"/>
    <w:rsid w:val="00B20E7E"/>
    <w:rsid w:val="00B22D92"/>
    <w:rsid w:val="00B3644A"/>
    <w:rsid w:val="00B419C1"/>
    <w:rsid w:val="00B45201"/>
    <w:rsid w:val="00B46CE6"/>
    <w:rsid w:val="00B46EB3"/>
    <w:rsid w:val="00B5002C"/>
    <w:rsid w:val="00B5011B"/>
    <w:rsid w:val="00B50342"/>
    <w:rsid w:val="00B52A72"/>
    <w:rsid w:val="00B556A0"/>
    <w:rsid w:val="00B5764B"/>
    <w:rsid w:val="00B60BD7"/>
    <w:rsid w:val="00B623E2"/>
    <w:rsid w:val="00B665EF"/>
    <w:rsid w:val="00B67513"/>
    <w:rsid w:val="00B70D7B"/>
    <w:rsid w:val="00B71FD3"/>
    <w:rsid w:val="00B72288"/>
    <w:rsid w:val="00B755CB"/>
    <w:rsid w:val="00B815FF"/>
    <w:rsid w:val="00B83234"/>
    <w:rsid w:val="00B83388"/>
    <w:rsid w:val="00B84DEE"/>
    <w:rsid w:val="00B876B7"/>
    <w:rsid w:val="00B9117C"/>
    <w:rsid w:val="00B91434"/>
    <w:rsid w:val="00B965C7"/>
    <w:rsid w:val="00B97061"/>
    <w:rsid w:val="00B97175"/>
    <w:rsid w:val="00B97304"/>
    <w:rsid w:val="00BA4BCE"/>
    <w:rsid w:val="00BB0419"/>
    <w:rsid w:val="00BB159B"/>
    <w:rsid w:val="00BC1C94"/>
    <w:rsid w:val="00BC6E2A"/>
    <w:rsid w:val="00BC7C4A"/>
    <w:rsid w:val="00BD0553"/>
    <w:rsid w:val="00BD0BE7"/>
    <w:rsid w:val="00BD423D"/>
    <w:rsid w:val="00BD51A6"/>
    <w:rsid w:val="00BD5F15"/>
    <w:rsid w:val="00BD7BC7"/>
    <w:rsid w:val="00BE19E1"/>
    <w:rsid w:val="00BE4EF2"/>
    <w:rsid w:val="00BE7C77"/>
    <w:rsid w:val="00BF2A8D"/>
    <w:rsid w:val="00C0177A"/>
    <w:rsid w:val="00C01D33"/>
    <w:rsid w:val="00C06A8D"/>
    <w:rsid w:val="00C1309D"/>
    <w:rsid w:val="00C20E65"/>
    <w:rsid w:val="00C3214E"/>
    <w:rsid w:val="00C36DB6"/>
    <w:rsid w:val="00C42866"/>
    <w:rsid w:val="00C42B1F"/>
    <w:rsid w:val="00C450AA"/>
    <w:rsid w:val="00C55C2D"/>
    <w:rsid w:val="00C567CD"/>
    <w:rsid w:val="00C56FA2"/>
    <w:rsid w:val="00C748E0"/>
    <w:rsid w:val="00C810A8"/>
    <w:rsid w:val="00C858A5"/>
    <w:rsid w:val="00C86085"/>
    <w:rsid w:val="00C91F45"/>
    <w:rsid w:val="00C928A0"/>
    <w:rsid w:val="00CA024F"/>
    <w:rsid w:val="00CA45A8"/>
    <w:rsid w:val="00CA62FC"/>
    <w:rsid w:val="00CB1179"/>
    <w:rsid w:val="00CB2E33"/>
    <w:rsid w:val="00CB3349"/>
    <w:rsid w:val="00CB67ED"/>
    <w:rsid w:val="00CB79C9"/>
    <w:rsid w:val="00CC1E2C"/>
    <w:rsid w:val="00CD0769"/>
    <w:rsid w:val="00CD081B"/>
    <w:rsid w:val="00CD13DB"/>
    <w:rsid w:val="00CD3074"/>
    <w:rsid w:val="00CD5A83"/>
    <w:rsid w:val="00CE1868"/>
    <w:rsid w:val="00CE5601"/>
    <w:rsid w:val="00CE61E0"/>
    <w:rsid w:val="00CE6F3E"/>
    <w:rsid w:val="00CF2FF7"/>
    <w:rsid w:val="00CF60C9"/>
    <w:rsid w:val="00CF7C5F"/>
    <w:rsid w:val="00D02A31"/>
    <w:rsid w:val="00D02A62"/>
    <w:rsid w:val="00D078F0"/>
    <w:rsid w:val="00D168C3"/>
    <w:rsid w:val="00D177B4"/>
    <w:rsid w:val="00D17BEE"/>
    <w:rsid w:val="00D21F2F"/>
    <w:rsid w:val="00D27F05"/>
    <w:rsid w:val="00D332BA"/>
    <w:rsid w:val="00D37E8F"/>
    <w:rsid w:val="00D4007B"/>
    <w:rsid w:val="00D411E6"/>
    <w:rsid w:val="00D41378"/>
    <w:rsid w:val="00D42D07"/>
    <w:rsid w:val="00D517A8"/>
    <w:rsid w:val="00D548B0"/>
    <w:rsid w:val="00D54D79"/>
    <w:rsid w:val="00D60499"/>
    <w:rsid w:val="00D60B58"/>
    <w:rsid w:val="00D66CAA"/>
    <w:rsid w:val="00D70FEB"/>
    <w:rsid w:val="00D75788"/>
    <w:rsid w:val="00D7692C"/>
    <w:rsid w:val="00D81C06"/>
    <w:rsid w:val="00D82F60"/>
    <w:rsid w:val="00D843AF"/>
    <w:rsid w:val="00D85C6D"/>
    <w:rsid w:val="00D86453"/>
    <w:rsid w:val="00D9295B"/>
    <w:rsid w:val="00D96506"/>
    <w:rsid w:val="00DB59B7"/>
    <w:rsid w:val="00DB679A"/>
    <w:rsid w:val="00DB6F16"/>
    <w:rsid w:val="00DC0E73"/>
    <w:rsid w:val="00DC2C22"/>
    <w:rsid w:val="00DD5FB9"/>
    <w:rsid w:val="00DE6633"/>
    <w:rsid w:val="00DF7734"/>
    <w:rsid w:val="00E027D9"/>
    <w:rsid w:val="00E22930"/>
    <w:rsid w:val="00E30B47"/>
    <w:rsid w:val="00E36FD7"/>
    <w:rsid w:val="00E37FAD"/>
    <w:rsid w:val="00E42068"/>
    <w:rsid w:val="00E420D1"/>
    <w:rsid w:val="00E45888"/>
    <w:rsid w:val="00E46090"/>
    <w:rsid w:val="00E51AA3"/>
    <w:rsid w:val="00E60D54"/>
    <w:rsid w:val="00E76D92"/>
    <w:rsid w:val="00E80932"/>
    <w:rsid w:val="00E81494"/>
    <w:rsid w:val="00E82EA4"/>
    <w:rsid w:val="00E83224"/>
    <w:rsid w:val="00E92D91"/>
    <w:rsid w:val="00E930B0"/>
    <w:rsid w:val="00E96807"/>
    <w:rsid w:val="00E976D7"/>
    <w:rsid w:val="00EA0C7D"/>
    <w:rsid w:val="00EA3F6A"/>
    <w:rsid w:val="00EA6F83"/>
    <w:rsid w:val="00ED089D"/>
    <w:rsid w:val="00ED3218"/>
    <w:rsid w:val="00ED4271"/>
    <w:rsid w:val="00ED5F0E"/>
    <w:rsid w:val="00ED73F5"/>
    <w:rsid w:val="00EE103B"/>
    <w:rsid w:val="00EE142C"/>
    <w:rsid w:val="00EE18EF"/>
    <w:rsid w:val="00EE2B4D"/>
    <w:rsid w:val="00EE72FA"/>
    <w:rsid w:val="00EF119B"/>
    <w:rsid w:val="00EF327C"/>
    <w:rsid w:val="00EF5F91"/>
    <w:rsid w:val="00F04BA0"/>
    <w:rsid w:val="00F11A16"/>
    <w:rsid w:val="00F12816"/>
    <w:rsid w:val="00F24F7A"/>
    <w:rsid w:val="00F25716"/>
    <w:rsid w:val="00F25745"/>
    <w:rsid w:val="00F27C46"/>
    <w:rsid w:val="00F30D31"/>
    <w:rsid w:val="00F35B52"/>
    <w:rsid w:val="00F35D0E"/>
    <w:rsid w:val="00F4411F"/>
    <w:rsid w:val="00F44FA6"/>
    <w:rsid w:val="00F45484"/>
    <w:rsid w:val="00F46A68"/>
    <w:rsid w:val="00F51388"/>
    <w:rsid w:val="00F5798C"/>
    <w:rsid w:val="00F60425"/>
    <w:rsid w:val="00F62639"/>
    <w:rsid w:val="00F72271"/>
    <w:rsid w:val="00F728EF"/>
    <w:rsid w:val="00F746FB"/>
    <w:rsid w:val="00F77851"/>
    <w:rsid w:val="00F8228A"/>
    <w:rsid w:val="00F932FE"/>
    <w:rsid w:val="00F94007"/>
    <w:rsid w:val="00F96288"/>
    <w:rsid w:val="00FA16FD"/>
    <w:rsid w:val="00FA240D"/>
    <w:rsid w:val="00FA373D"/>
    <w:rsid w:val="00FA5277"/>
    <w:rsid w:val="00FA63DC"/>
    <w:rsid w:val="00FB1A04"/>
    <w:rsid w:val="00FB3FB3"/>
    <w:rsid w:val="00FB5A44"/>
    <w:rsid w:val="00FB6FB3"/>
    <w:rsid w:val="00FC3E8D"/>
    <w:rsid w:val="00FC4D75"/>
    <w:rsid w:val="00FC4D9C"/>
    <w:rsid w:val="00FC56B6"/>
    <w:rsid w:val="00FC606C"/>
    <w:rsid w:val="00FD0BAD"/>
    <w:rsid w:val="00FD2ECA"/>
    <w:rsid w:val="00FD570C"/>
    <w:rsid w:val="00FE2E97"/>
    <w:rsid w:val="00FE69B8"/>
    <w:rsid w:val="00FF3321"/>
    <w:rsid w:val="00FF3CD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0C1324"/>
  <w15:chartTrackingRefBased/>
  <w15:docId w15:val="{A5D6EEE3-7EC9-420C-9B7F-5EC41D0B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2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F2D0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E6F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E6F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595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3B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0C46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60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46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60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C46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chittenden@123compliant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order@123compliant.com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image" Target="media/image3.png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10" Type="http://schemas.openxmlformats.org/officeDocument/2006/relationships/footnotes" Target="footnotes.xml"/><Relationship Id="rId19" Type="http://schemas.openxmlformats.org/officeDocument/2006/relationships/hyperlink" Target="http://www.123compliant.com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dbrown@123compliant.com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4F1F5ED44884BB713014573757B06" ma:contentTypeVersion="19" ma:contentTypeDescription="Create a new document." ma:contentTypeScope="" ma:versionID="ee460ee43a26accbadb271d42d90fcd1">
  <xsd:schema xmlns:xsd="http://www.w3.org/2001/XMLSchema" xmlns:xs="http://www.w3.org/2001/XMLSchema" xmlns:p="http://schemas.microsoft.com/office/2006/metadata/properties" xmlns:ns2="052af7ec-d76c-4ffc-a5ea-73a622b25623" xmlns:ns3="8d7b7f4d-726a-4b14-83d6-a4f9f814d83f" targetNamespace="http://schemas.microsoft.com/office/2006/metadata/properties" ma:root="true" ma:fieldsID="c0c9ddb6cc4779532e3b862158146ff1" ns2:_="" ns3:_="">
    <xsd:import namespace="052af7ec-d76c-4ffc-a5ea-73a622b25623"/>
    <xsd:import namespace="8d7b7f4d-726a-4b14-83d6-a4f9f814d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af7ec-d76c-4ffc-a5ea-73a622b25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703214-4c10-4404-9d50-80c613ef6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b7f4d-726a-4b14-83d6-a4f9f814d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925fc0-a69e-4a3f-9386-dc20c32a0f0d}" ma:internalName="TaxCatchAll" ma:showField="CatchAllData" ma:web="8d7b7f4d-726a-4b14-83d6-a4f9f814d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7b7f4d-726a-4b14-83d6-a4f9f814d83f" xsi:nil="true"/>
    <lcf76f155ced4ddcb4097134ff3c332f xmlns="052af7ec-d76c-4ffc-a5ea-73a622b256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692E41-E548-4543-9671-B759F2361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54151-32E3-425B-AFA8-9137F0F6C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af7ec-d76c-4ffc-a5ea-73a622b25623"/>
    <ds:schemaRef ds:uri="8d7b7f4d-726a-4b14-83d6-a4f9f814d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3CD7B8-C9FB-4B97-A57D-578B5C6628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0301AD-B68D-4430-B2DE-A798398F0C30}">
  <ds:schemaRefs>
    <ds:schemaRef ds:uri="http://schemas.microsoft.com/office/2006/metadata/properties"/>
    <ds:schemaRef ds:uri="http://schemas.microsoft.com/office/infopath/2007/PartnerControls"/>
    <ds:schemaRef ds:uri="8d7b7f4d-726a-4b14-83d6-a4f9f814d83f"/>
    <ds:schemaRef ds:uri="052af7ec-d76c-4ffc-a5ea-73a622b25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III-V Customer Return Inventory</vt:lpstr>
    </vt:vector>
  </TitlesOfParts>
  <Company>Environmental Pharmaceuticals, LLC</Company>
  <LinksUpToDate>false</LinksUpToDate>
  <CharactersWithSpaces>3811</CharactersWithSpaces>
  <SharedDoc>false</SharedDoc>
  <HLinks>
    <vt:vector size="12" baseType="variant">
      <vt:variant>
        <vt:i4>6225947</vt:i4>
      </vt:variant>
      <vt:variant>
        <vt:i4>3</vt:i4>
      </vt:variant>
      <vt:variant>
        <vt:i4>0</vt:i4>
      </vt:variant>
      <vt:variant>
        <vt:i4>5</vt:i4>
      </vt:variant>
      <vt:variant>
        <vt:lpwstr>http://www.123compliant.com/</vt:lpwstr>
      </vt:variant>
      <vt:variant>
        <vt:lpwstr/>
      </vt:variant>
      <vt:variant>
        <vt:i4>6684688</vt:i4>
      </vt:variant>
      <vt:variant>
        <vt:i4>0</vt:i4>
      </vt:variant>
      <vt:variant>
        <vt:i4>0</vt:i4>
      </vt:variant>
      <vt:variant>
        <vt:i4>5</vt:i4>
      </vt:variant>
      <vt:variant>
        <vt:lpwstr>mailto:info@123compliant.com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III-V Customer Return Inventory</dc:title>
  <dc:subject/>
  <dc:creator>Jenilee Riecken</dc:creator>
  <cp:keywords/>
  <dc:description/>
  <cp:lastModifiedBy>Jenilee Riecken</cp:lastModifiedBy>
  <cp:revision>2</cp:revision>
  <cp:lastPrinted>2022-12-22T20:24:00Z</cp:lastPrinted>
  <dcterms:created xsi:type="dcterms:W3CDTF">2025-12-23T23:44:00Z</dcterms:created>
  <dcterms:modified xsi:type="dcterms:W3CDTF">2025-12-23T23:44:00Z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0x01010095D4F1F5ED44884BB713014573757B06</vt:lpwstr>
  </property>
  <property fmtid="{D5CDD505-2E9C-101B-9397-08002B2CF9AE}" pid="3" name="MediaServiceImageTags">
    <vt:lpwstr/>
  </property>
</Properties>
</file>